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4C3C6" w14:textId="77777777" w:rsidR="008472D9" w:rsidRPr="008472D9" w:rsidRDefault="008472D9" w:rsidP="00DE7A77">
      <w:pPr>
        <w:jc w:val="right"/>
        <w:rPr>
          <w:rFonts w:ascii="Jameel Noori Nastaleeq" w:hAnsi="Jameel Noori Nastaleeq" w:cs="Jameel Noori Nastaleeq"/>
          <w:b/>
          <w:bCs/>
        </w:rPr>
      </w:pPr>
      <w:r w:rsidRPr="008472D9">
        <w:rPr>
          <w:rFonts w:ascii="Jameel Noori Nastaleeq" w:hAnsi="Jameel Noori Nastaleeq" w:cs="Jameel Noori Nastaleeq" w:hint="cs"/>
          <w:b/>
          <w:bCs/>
          <w:rtl/>
        </w:rPr>
        <w:t>آٹھواں</w:t>
      </w:r>
      <w:r w:rsidRPr="008472D9">
        <w:rPr>
          <w:rFonts w:ascii="Jameel Noori Nastaleeq" w:hAnsi="Jameel Noori Nastaleeq" w:cs="Jameel Noori Nastaleeq"/>
          <w:b/>
          <w:bCs/>
          <w:rtl/>
        </w:rPr>
        <w:t xml:space="preserve"> </w:t>
      </w:r>
      <w:r w:rsidRPr="008472D9">
        <w:rPr>
          <w:rFonts w:ascii="Jameel Noori Nastaleeq" w:hAnsi="Jameel Noori Nastaleeq" w:cs="Jameel Noori Nastaleeq" w:hint="cs"/>
          <w:b/>
          <w:bCs/>
          <w:rtl/>
        </w:rPr>
        <w:t>بین</w:t>
      </w:r>
      <w:r w:rsidRPr="008472D9">
        <w:rPr>
          <w:rFonts w:ascii="Jameel Noori Nastaleeq" w:hAnsi="Jameel Noori Nastaleeq" w:cs="Jameel Noori Nastaleeq"/>
          <w:b/>
          <w:bCs/>
          <w:rtl/>
        </w:rPr>
        <w:t xml:space="preserve"> </w:t>
      </w:r>
      <w:r w:rsidRPr="008472D9">
        <w:rPr>
          <w:rFonts w:ascii="Jameel Noori Nastaleeq" w:hAnsi="Jameel Noori Nastaleeq" w:cs="Jameel Noori Nastaleeq" w:hint="cs"/>
          <w:b/>
          <w:bCs/>
          <w:rtl/>
        </w:rPr>
        <w:t>الاقوامی</w:t>
      </w:r>
      <w:r w:rsidRPr="008472D9">
        <w:rPr>
          <w:rFonts w:ascii="Jameel Noori Nastaleeq" w:hAnsi="Jameel Noori Nastaleeq" w:cs="Jameel Noori Nastaleeq"/>
          <w:b/>
          <w:bCs/>
          <w:rtl/>
        </w:rPr>
        <w:t xml:space="preserve"> </w:t>
      </w:r>
      <w:r w:rsidRPr="008472D9">
        <w:rPr>
          <w:rFonts w:ascii="Jameel Noori Nastaleeq" w:hAnsi="Jameel Noori Nastaleeq" w:cs="Jameel Noori Nastaleeq" w:hint="cs"/>
          <w:b/>
          <w:bCs/>
          <w:rtl/>
        </w:rPr>
        <w:t>ادب</w:t>
      </w:r>
      <w:r w:rsidRPr="008472D9">
        <w:rPr>
          <w:rFonts w:ascii="Jameel Noori Nastaleeq" w:hAnsi="Jameel Noori Nastaleeq" w:cs="Jameel Noori Nastaleeq"/>
          <w:b/>
          <w:bCs/>
          <w:rtl/>
        </w:rPr>
        <w:t xml:space="preserve"> </w:t>
      </w:r>
      <w:r w:rsidRPr="008472D9">
        <w:rPr>
          <w:rFonts w:ascii="Jameel Noori Nastaleeq" w:hAnsi="Jameel Noori Nastaleeq" w:cs="Jameel Noori Nastaleeq" w:hint="cs"/>
          <w:b/>
          <w:bCs/>
          <w:rtl/>
        </w:rPr>
        <w:t>مقابلہ</w:t>
      </w:r>
      <w:r w:rsidRPr="008472D9">
        <w:rPr>
          <w:rFonts w:ascii="Jameel Noori Nastaleeq" w:hAnsi="Jameel Noori Nastaleeq" w:cs="Jameel Noori Nastaleeq"/>
          <w:b/>
          <w:bCs/>
          <w:rtl/>
        </w:rPr>
        <w:t xml:space="preserve"> "</w:t>
      </w:r>
      <w:r w:rsidRPr="008472D9">
        <w:rPr>
          <w:rFonts w:ascii="Jameel Noori Nastaleeq" w:hAnsi="Jameel Noori Nastaleeq" w:cs="Jameel Noori Nastaleeq" w:hint="cs"/>
          <w:b/>
          <w:bCs/>
          <w:rtl/>
        </w:rPr>
        <w:t>جیووانی</w:t>
      </w:r>
      <w:r w:rsidRPr="008472D9">
        <w:rPr>
          <w:rFonts w:ascii="Jameel Noori Nastaleeq" w:hAnsi="Jameel Noori Nastaleeq" w:cs="Jameel Noori Nastaleeq"/>
          <w:b/>
          <w:bCs/>
          <w:rtl/>
        </w:rPr>
        <w:t xml:space="preserve"> </w:t>
      </w:r>
      <w:r w:rsidRPr="008472D9">
        <w:rPr>
          <w:rFonts w:ascii="Jameel Noori Nastaleeq" w:hAnsi="Jameel Noori Nastaleeq" w:cs="Jameel Noori Nastaleeq" w:hint="cs"/>
          <w:b/>
          <w:bCs/>
          <w:rtl/>
        </w:rPr>
        <w:t>برٹاچی</w:t>
      </w:r>
      <w:r w:rsidRPr="008472D9">
        <w:rPr>
          <w:rFonts w:ascii="Jameel Noori Nastaleeq" w:hAnsi="Jameel Noori Nastaleeq" w:cs="Jameel Noori Nastaleeq"/>
          <w:b/>
          <w:bCs/>
        </w:rPr>
        <w:t>"</w:t>
      </w:r>
    </w:p>
    <w:p w14:paraId="2E1520F6" w14:textId="74972EAF" w:rsidR="00740132" w:rsidRPr="008618C6" w:rsidRDefault="008472D9" w:rsidP="00DE7A77">
      <w:pPr>
        <w:jc w:val="right"/>
        <w:rPr>
          <w:rFonts w:ascii="Jameel Noori Nastaleeq" w:hAnsi="Jameel Noori Nastaleeq" w:cs="Jameel Noori Nastaleeq"/>
          <w:b/>
          <w:bCs/>
        </w:rPr>
      </w:pPr>
      <w:r w:rsidRPr="008472D9">
        <w:rPr>
          <w:rFonts w:ascii="Jameel Noori Nastaleeq" w:hAnsi="Jameel Noori Nastaleeq" w:cs="Jameel Noori Nastaleeq" w:hint="cs"/>
          <w:b/>
          <w:bCs/>
          <w:rtl/>
        </w:rPr>
        <w:t>شرکت</w:t>
      </w:r>
      <w:r w:rsidRPr="008472D9">
        <w:rPr>
          <w:rFonts w:ascii="Jameel Noori Nastaleeq" w:hAnsi="Jameel Noori Nastaleeq" w:cs="Jameel Noori Nastaleeq"/>
          <w:b/>
          <w:bCs/>
          <w:rtl/>
        </w:rPr>
        <w:t xml:space="preserve"> </w:t>
      </w:r>
      <w:r w:rsidRPr="008472D9">
        <w:rPr>
          <w:rFonts w:ascii="Jameel Noori Nastaleeq" w:hAnsi="Jameel Noori Nastaleeq" w:cs="Jameel Noori Nastaleeq" w:hint="cs"/>
          <w:b/>
          <w:bCs/>
          <w:rtl/>
        </w:rPr>
        <w:t>کے</w:t>
      </w:r>
      <w:r w:rsidRPr="008472D9">
        <w:rPr>
          <w:rFonts w:ascii="Jameel Noori Nastaleeq" w:hAnsi="Jameel Noori Nastaleeq" w:cs="Jameel Noori Nastaleeq"/>
          <w:b/>
          <w:bCs/>
          <w:rtl/>
        </w:rPr>
        <w:t xml:space="preserve"> </w:t>
      </w:r>
      <w:r w:rsidRPr="008472D9">
        <w:rPr>
          <w:rFonts w:ascii="Jameel Noori Nastaleeq" w:hAnsi="Jameel Noori Nastaleeq" w:cs="Jameel Noori Nastaleeq" w:hint="cs"/>
          <w:b/>
          <w:bCs/>
          <w:rtl/>
        </w:rPr>
        <w:t>قواعد،</w:t>
      </w:r>
      <w:r w:rsidRPr="008472D9">
        <w:rPr>
          <w:rFonts w:ascii="Jameel Noori Nastaleeq" w:hAnsi="Jameel Noori Nastaleeq" w:cs="Jameel Noori Nastaleeq"/>
          <w:b/>
          <w:bCs/>
          <w:rtl/>
        </w:rPr>
        <w:t xml:space="preserve"> </w:t>
      </w:r>
      <w:r w:rsidRPr="008472D9">
        <w:rPr>
          <w:rFonts w:ascii="Jameel Noori Nastaleeq" w:hAnsi="Jameel Noori Nastaleeq" w:cs="Jameel Noori Nastaleeq" w:hint="cs"/>
          <w:b/>
          <w:bCs/>
          <w:rtl/>
        </w:rPr>
        <w:t>معلومات</w:t>
      </w:r>
      <w:r w:rsidRPr="008472D9">
        <w:rPr>
          <w:rFonts w:ascii="Jameel Noori Nastaleeq" w:hAnsi="Jameel Noori Nastaleeq" w:cs="Jameel Noori Nastaleeq"/>
          <w:b/>
          <w:bCs/>
          <w:rtl/>
        </w:rPr>
        <w:t xml:space="preserve"> </w:t>
      </w:r>
      <w:r w:rsidRPr="008472D9">
        <w:rPr>
          <w:rFonts w:ascii="Jameel Noori Nastaleeq" w:hAnsi="Jameel Noori Nastaleeq" w:cs="Jameel Noori Nastaleeq" w:hint="cs"/>
          <w:b/>
          <w:bCs/>
          <w:rtl/>
        </w:rPr>
        <w:t>اور</w:t>
      </w:r>
      <w:r w:rsidRPr="008472D9">
        <w:rPr>
          <w:rFonts w:ascii="Jameel Noori Nastaleeq" w:hAnsi="Jameel Noori Nastaleeq" w:cs="Jameel Noori Nastaleeq"/>
          <w:b/>
          <w:bCs/>
          <w:rtl/>
        </w:rPr>
        <w:t xml:space="preserve"> </w:t>
      </w:r>
      <w:r w:rsidRPr="008472D9">
        <w:rPr>
          <w:rFonts w:ascii="Jameel Noori Nastaleeq" w:hAnsi="Jameel Noori Nastaleeq" w:cs="Jameel Noori Nastaleeq" w:hint="cs"/>
          <w:b/>
          <w:bCs/>
          <w:rtl/>
        </w:rPr>
        <w:t>ضروریات</w:t>
      </w:r>
      <w:r w:rsidRPr="008472D9">
        <w:rPr>
          <w:rFonts w:ascii="Jameel Noori Nastaleeq" w:hAnsi="Jameel Noori Nastaleeq" w:cs="Jameel Noori Nastaleeq"/>
          <w:b/>
          <w:bCs/>
        </w:rPr>
        <w:t>:</w:t>
      </w:r>
    </w:p>
    <w:p w14:paraId="34C25F58" w14:textId="500436DB" w:rsidR="00740132" w:rsidRPr="007B0242" w:rsidRDefault="007B0242" w:rsidP="00DE7A77">
      <w:pPr>
        <w:ind w:left="360"/>
        <w:jc w:val="right"/>
        <w:rPr>
          <w:rFonts w:ascii="Jameel Noori Nastaleeq" w:hAnsi="Jameel Noori Nastaleeq" w:cs="Jameel Noori Nastaleeq"/>
        </w:rPr>
      </w:pPr>
      <w:r>
        <w:rPr>
          <w:rFonts w:ascii="Jameel Noori Nastaleeq" w:hAnsi="Jameel Noori Nastaleeq" w:cs="Jameel Noori Nastaleeq" w:hint="cs"/>
          <w:rtl/>
        </w:rPr>
        <w:t xml:space="preserve">1-  </w:t>
      </w:r>
      <w:r w:rsidRPr="007B0242">
        <w:rPr>
          <w:rFonts w:ascii="Jameel Noori Nastaleeq" w:hAnsi="Jameel Noori Nastaleeq" w:cs="Jameel Noori Nastaleeq" w:hint="cs"/>
          <w:rtl/>
        </w:rPr>
        <w:t>یہ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مقابلہ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غیر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منافع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بخش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ثقافتی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تنظیم</w:t>
      </w:r>
      <w:r w:rsidRPr="007B0242">
        <w:rPr>
          <w:rFonts w:ascii="Jameel Noori Nastaleeq" w:hAnsi="Jameel Noori Nastaleeq" w:cs="Jameel Noori Nastaleeq"/>
          <w:rtl/>
        </w:rPr>
        <w:t xml:space="preserve"> "</w:t>
      </w:r>
      <w:r w:rsidRPr="007B0242">
        <w:rPr>
          <w:rFonts w:ascii="Jameel Noori Nastaleeq" w:hAnsi="Jameel Noori Nastaleeq" w:cs="Jameel Noori Nastaleeq" w:hint="cs"/>
          <w:rtl/>
        </w:rPr>
        <w:t>پروجیٹو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الفا</w:t>
      </w:r>
      <w:r w:rsidRPr="007B0242">
        <w:rPr>
          <w:rFonts w:ascii="Jameel Noori Nastaleeq" w:hAnsi="Jameel Noori Nastaleeq" w:cs="Jameel Noori Nastaleeq"/>
          <w:rtl/>
        </w:rPr>
        <w:t xml:space="preserve">" </w:t>
      </w:r>
      <w:r w:rsidRPr="007B0242">
        <w:rPr>
          <w:rFonts w:ascii="Jameel Noori Nastaleeq" w:hAnsi="Jameel Noori Nastaleeq" w:cs="Jameel Noori Nastaleeq" w:hint="cs"/>
          <w:rtl/>
        </w:rPr>
        <w:t>کے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زیر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اہتمام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منعقد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کیا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جاتا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ہے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اور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اس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کا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مقصد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شرکت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میں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دلچسپی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رکھنے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والے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کی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مکمل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فنکارانہ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اور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اظہاری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صلاحیت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کو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فروغ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دینا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ہے</w:t>
      </w:r>
      <w:r w:rsidRPr="007B0242">
        <w:rPr>
          <w:rFonts w:ascii="Jameel Noori Nastaleeq" w:hAnsi="Jameel Noori Nastaleeq" w:cs="Jameel Noori Nastaleeq"/>
          <w:rtl/>
        </w:rPr>
        <w:t xml:space="preserve"> - </w:t>
      </w:r>
      <w:r w:rsidRPr="007B0242">
        <w:rPr>
          <w:rFonts w:ascii="Jameel Noori Nastaleeq" w:hAnsi="Jameel Noori Nastaleeq" w:cs="Jameel Noori Nastaleeq" w:hint="cs"/>
          <w:rtl/>
        </w:rPr>
        <w:t>جس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میں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کوئی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ثقافتی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یا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معاشی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امتیاز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نہیں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ہے</w:t>
      </w:r>
      <w:r w:rsidRPr="007B0242">
        <w:rPr>
          <w:rFonts w:ascii="Jameel Noori Nastaleeq" w:hAnsi="Jameel Noori Nastaleeq" w:cs="Jameel Noori Nastaleeq"/>
          <w:rtl/>
        </w:rPr>
        <w:t xml:space="preserve">۔ </w:t>
      </w:r>
      <w:r w:rsidRPr="007B0242">
        <w:rPr>
          <w:rFonts w:ascii="Jameel Noori Nastaleeq" w:hAnsi="Jameel Noori Nastaleeq" w:cs="Jameel Noori Nastaleeq" w:hint="cs"/>
          <w:rtl/>
        </w:rPr>
        <w:t>لہذا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شرکت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ہر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ایک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کے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لئے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آزاد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اور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کھلی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ہے،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بشمول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ہر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قسم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اور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سطح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کے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اسکول؛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اس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مقصد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کے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لئے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آرگنائزنگ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اور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ایگزیکٹو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بورڈ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میں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اطالوی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اور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بین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الاقوامی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ماہرین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اور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شاعری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اور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ادبی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تنقید،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گیت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اور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گیت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نویسی،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فلولوجی،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اشاعت،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صحافت،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ترجمہ،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آرٹ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اور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آثار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قدیمہ،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انسائیکلوپیڈیا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تحریر،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فلسفہ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کے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علاوہ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ثقافتی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اداروں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کے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اراکین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جیسے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شعبوں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میں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پروفیسروں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کی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ایک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کمیٹی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شامل</w:t>
      </w:r>
      <w:r w:rsidRPr="007B0242">
        <w:rPr>
          <w:rFonts w:ascii="Jameel Noori Nastaleeq" w:hAnsi="Jameel Noori Nastaleeq" w:cs="Jameel Noori Nastaleeq"/>
          <w:rtl/>
        </w:rPr>
        <w:t xml:space="preserve"> </w:t>
      </w:r>
      <w:r w:rsidRPr="007B0242">
        <w:rPr>
          <w:rFonts w:ascii="Jameel Noori Nastaleeq" w:hAnsi="Jameel Noori Nastaleeq" w:cs="Jameel Noori Nastaleeq" w:hint="cs"/>
          <w:rtl/>
        </w:rPr>
        <w:t>تھی</w:t>
      </w:r>
      <w:r w:rsidRPr="007B0242">
        <w:rPr>
          <w:rFonts w:ascii="Jameel Noori Nastaleeq" w:hAnsi="Jameel Noori Nastaleeq" w:cs="Jameel Noori Nastaleeq"/>
          <w:rtl/>
        </w:rPr>
        <w:t>۔</w:t>
      </w:r>
    </w:p>
    <w:p w14:paraId="1A8F22B9" w14:textId="77777777" w:rsidR="00740132" w:rsidRPr="008618C6" w:rsidRDefault="00740132" w:rsidP="00DE7A77">
      <w:pPr>
        <w:pStyle w:val="ListParagraph"/>
        <w:jc w:val="right"/>
        <w:rPr>
          <w:rFonts w:ascii="Jameel Noori Nastaleeq" w:hAnsi="Jameel Noori Nastaleeq" w:cs="Jameel Noori Nastaleeq"/>
        </w:rPr>
      </w:pPr>
    </w:p>
    <w:p w14:paraId="24252FAE" w14:textId="1F063130" w:rsidR="00740132" w:rsidRPr="0038387A" w:rsidRDefault="0038387A" w:rsidP="00DE7A77">
      <w:pPr>
        <w:ind w:left="360"/>
        <w:jc w:val="right"/>
        <w:rPr>
          <w:rFonts w:ascii="Jameel Noori Nastaleeq" w:hAnsi="Jameel Noori Nastaleeq" w:cs="Jameel Noori Nastaleeq"/>
        </w:rPr>
      </w:pPr>
      <w:r>
        <w:rPr>
          <w:rFonts w:ascii="Jameel Noori Nastaleeq" w:hAnsi="Jameel Noori Nastaleeq" w:cs="Jameel Noori Nastaleeq" w:hint="cs"/>
          <w:rtl/>
        </w:rPr>
        <w:t xml:space="preserve">2- </w:t>
      </w:r>
      <w:r w:rsidR="007B0242" w:rsidRPr="0038387A">
        <w:rPr>
          <w:rFonts w:ascii="Jameel Noori Nastaleeq" w:hAnsi="Jameel Noori Nastaleeq" w:cs="Jameel Noori Nastaleeq" w:hint="cs"/>
          <w:rtl/>
        </w:rPr>
        <w:t>مقابلے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کا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بین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الاقوامی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حصہ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ایک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زمرے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پر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مشتمل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ہے</w:t>
      </w:r>
      <w:r w:rsidR="007B0242" w:rsidRPr="0038387A">
        <w:rPr>
          <w:rFonts w:ascii="Jameel Noori Nastaleeq" w:hAnsi="Jameel Noori Nastaleeq" w:cs="Jameel Noori Nastaleeq"/>
          <w:rtl/>
        </w:rPr>
        <w:t xml:space="preserve">: </w:t>
      </w:r>
      <w:r w:rsidR="007B0242" w:rsidRPr="0038387A">
        <w:rPr>
          <w:rFonts w:ascii="Jameel Noori Nastaleeq" w:hAnsi="Jameel Noori Nastaleeq" w:cs="Jameel Noori Nastaleeq" w:hint="cs"/>
          <w:rtl/>
        </w:rPr>
        <w:t>آزاد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شاعری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زمرہ</w:t>
      </w:r>
      <w:r w:rsidR="007B0242" w:rsidRPr="0038387A">
        <w:rPr>
          <w:rFonts w:ascii="Jameel Noori Nastaleeq" w:hAnsi="Jameel Noori Nastaleeq" w:cs="Jameel Noori Nastaleeq" w:hint="eastAsia"/>
          <w:rtl/>
        </w:rPr>
        <w:t>—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کوئی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م</w:t>
      </w:r>
      <w:bookmarkStart w:id="0" w:name="_GoBack"/>
      <w:bookmarkEnd w:id="0"/>
      <w:r w:rsidR="007B0242" w:rsidRPr="0038387A">
        <w:rPr>
          <w:rFonts w:ascii="Jameel Noori Nastaleeq" w:hAnsi="Jameel Noori Nastaleeq" w:cs="Jameel Noori Nastaleeq" w:hint="cs"/>
          <w:rtl/>
        </w:rPr>
        <w:t>خصوص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تحریری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موضوع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تفویض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نہیں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کیا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گیا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اور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نہ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ہی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شرکت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کی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فیس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کی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درخواست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کی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گئی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ہے</w:t>
      </w:r>
      <w:r w:rsidR="007B0242" w:rsidRPr="0038387A">
        <w:rPr>
          <w:rFonts w:ascii="Jameel Noori Nastaleeq" w:hAnsi="Jameel Noori Nastaleeq" w:cs="Jameel Noori Nastaleeq"/>
          <w:rtl/>
        </w:rPr>
        <w:t xml:space="preserve">۔ </w:t>
      </w:r>
      <w:r w:rsidR="007B0242" w:rsidRPr="0038387A">
        <w:rPr>
          <w:rFonts w:ascii="Jameel Noori Nastaleeq" w:hAnsi="Jameel Noori Nastaleeq" w:cs="Jameel Noori Nastaleeq" w:hint="cs"/>
          <w:rtl/>
        </w:rPr>
        <w:t>جن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غیر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ملکی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زبانوں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کی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اجازت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ہے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وہ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یہ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ہیں</w:t>
      </w:r>
      <w:r w:rsidR="007B0242" w:rsidRPr="0038387A">
        <w:rPr>
          <w:rFonts w:ascii="Jameel Noori Nastaleeq" w:hAnsi="Jameel Noori Nastaleeq" w:cs="Jameel Noori Nastaleeq"/>
          <w:rtl/>
        </w:rPr>
        <w:t xml:space="preserve">: </w:t>
      </w:r>
      <w:r w:rsidR="007B0242" w:rsidRPr="0038387A">
        <w:rPr>
          <w:rFonts w:ascii="Jameel Noori Nastaleeq" w:hAnsi="Jameel Noori Nastaleeq" w:cs="Jameel Noori Nastaleeq" w:hint="cs"/>
          <w:rtl/>
        </w:rPr>
        <w:t>فرانسیسی،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انگریزی،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جرمن،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ہسپانوی،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روسی،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پولش،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رومانیہ،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ڈچ،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مینڈارن،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ترکی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اور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عربی</w:t>
      </w:r>
      <w:r w:rsidR="007B0242" w:rsidRPr="0038387A">
        <w:rPr>
          <w:rFonts w:ascii="Jameel Noori Nastaleeq" w:hAnsi="Jameel Noori Nastaleeq" w:cs="Jameel Noori Nastaleeq"/>
          <w:rtl/>
        </w:rPr>
        <w:t xml:space="preserve">۔ </w:t>
      </w:r>
      <w:r w:rsidR="007B0242" w:rsidRPr="0038387A">
        <w:rPr>
          <w:rFonts w:ascii="Jameel Noori Nastaleeq" w:hAnsi="Jameel Noori Nastaleeq" w:cs="Jameel Noori Nastaleeq" w:hint="cs"/>
          <w:rtl/>
        </w:rPr>
        <w:t>نظموں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کو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انگریزی،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فرانسیسی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یا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اطالوی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ترجمے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سے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لیس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ہونا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چاہیے</w:t>
      </w:r>
      <w:r w:rsidR="007B0242" w:rsidRPr="0038387A">
        <w:rPr>
          <w:rFonts w:ascii="Jameel Noori Nastaleeq" w:hAnsi="Jameel Noori Nastaleeq" w:cs="Jameel Noori Nastaleeq"/>
          <w:rtl/>
        </w:rPr>
        <w:t xml:space="preserve">۔ </w:t>
      </w:r>
      <w:r w:rsidR="007B0242" w:rsidRPr="0038387A">
        <w:rPr>
          <w:rFonts w:ascii="Jameel Noori Nastaleeq" w:hAnsi="Jameel Noori Nastaleeq" w:cs="Jameel Noori Nastaleeq" w:hint="cs"/>
          <w:rtl/>
        </w:rPr>
        <w:t>ہر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نظم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کو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جمع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کرانے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کے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دن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تک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سختی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سے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اصل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اور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غیر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مطبوعہ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ہونا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چاہئے</w:t>
      </w:r>
      <w:r w:rsidR="007B0242" w:rsidRPr="0038387A">
        <w:rPr>
          <w:rFonts w:ascii="Jameel Noori Nastaleeq" w:hAnsi="Jameel Noori Nastaleeq" w:cs="Jameel Noori Nastaleeq"/>
          <w:rtl/>
        </w:rPr>
        <w:t xml:space="preserve">- </w:t>
      </w:r>
      <w:r w:rsidR="007B0242" w:rsidRPr="0038387A">
        <w:rPr>
          <w:rFonts w:ascii="Jameel Noori Nastaleeq" w:hAnsi="Jameel Noori Nastaleeq" w:cs="Jameel Noori Nastaleeq" w:hint="cs"/>
          <w:rtl/>
        </w:rPr>
        <w:t>جس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کی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کوئی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سابقہ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اشاعت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نہیں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ہے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اور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نہ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ہی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مقابلوں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اور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مقابلوں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میں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کوئی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پہچان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ہے</w:t>
      </w:r>
      <w:r w:rsidR="007B0242" w:rsidRPr="0038387A">
        <w:rPr>
          <w:rFonts w:ascii="Jameel Noori Nastaleeq" w:hAnsi="Jameel Noori Nastaleeq" w:cs="Jameel Noori Nastaleeq"/>
          <w:rtl/>
        </w:rPr>
        <w:t xml:space="preserve">۔ </w:t>
      </w:r>
      <w:r w:rsidR="007B0242" w:rsidRPr="0038387A">
        <w:rPr>
          <w:rFonts w:ascii="Jameel Noori Nastaleeq" w:hAnsi="Jameel Noori Nastaleeq" w:cs="Jameel Noori Nastaleeq" w:hint="cs"/>
          <w:rtl/>
        </w:rPr>
        <w:t>اگر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ان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قواعد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کا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احترام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نہ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کیا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جائے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یا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کسی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بھی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طرح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سے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خلاف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ورزی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نہ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کی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جائے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تو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مصنف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پر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اس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مقابلے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سے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اٹل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طور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پر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پابندی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عائد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کردی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جائے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گی</w:t>
      </w:r>
      <w:r w:rsidR="007B0242" w:rsidRPr="0038387A">
        <w:rPr>
          <w:rFonts w:ascii="Jameel Noori Nastaleeq" w:hAnsi="Jameel Noori Nastaleeq" w:cs="Jameel Noori Nastaleeq"/>
          <w:rtl/>
        </w:rPr>
        <w:t xml:space="preserve">۔ </w:t>
      </w:r>
      <w:r w:rsidR="007B0242" w:rsidRPr="0038387A">
        <w:rPr>
          <w:rFonts w:ascii="Jameel Noori Nastaleeq" w:hAnsi="Jameel Noori Nastaleeq" w:cs="Jameel Noori Nastaleeq" w:hint="cs"/>
          <w:rtl/>
        </w:rPr>
        <w:t>ہر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شرکا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کو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ایک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متن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بھیجنا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ہے</w:t>
      </w:r>
      <w:r w:rsidR="007B0242" w:rsidRPr="0038387A">
        <w:rPr>
          <w:rFonts w:ascii="Jameel Noori Nastaleeq" w:hAnsi="Jameel Noori Nastaleeq" w:cs="Jameel Noori Nastaleeq"/>
          <w:rtl/>
        </w:rPr>
        <w:t xml:space="preserve"> (</w:t>
      </w:r>
      <w:r w:rsidR="007B0242" w:rsidRPr="0038387A">
        <w:rPr>
          <w:rFonts w:ascii="Jameel Noori Nastaleeq" w:hAnsi="Jameel Noori Nastaleeq" w:cs="Jameel Noori Nastaleeq" w:hint="cs"/>
          <w:rtl/>
        </w:rPr>
        <w:t>چاہے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وہ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مفت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آیت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کے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میٹر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میں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ہو</w:t>
      </w:r>
      <w:r w:rsidR="007B0242" w:rsidRPr="0038387A">
        <w:rPr>
          <w:rFonts w:ascii="Jameel Noori Nastaleeq" w:hAnsi="Jameel Noori Nastaleeq" w:cs="Jameel Noori Nastaleeq"/>
          <w:rtl/>
        </w:rPr>
        <w:t xml:space="preserve">) 30 </w:t>
      </w:r>
      <w:r w:rsidR="007B0242" w:rsidRPr="0038387A">
        <w:rPr>
          <w:rFonts w:ascii="Jameel Noori Nastaleeq" w:hAnsi="Jameel Noori Nastaleeq" w:cs="Jameel Noori Nastaleeq" w:hint="cs"/>
          <w:rtl/>
        </w:rPr>
        <w:t>کمپیوٹر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ٹائپ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لائنوں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سے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زیادہ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نہیں</w:t>
      </w:r>
      <w:r w:rsidR="007B0242" w:rsidRPr="0038387A">
        <w:rPr>
          <w:rFonts w:ascii="Jameel Noori Nastaleeq" w:hAnsi="Jameel Noori Nastaleeq" w:cs="Jameel Noori Nastaleeq"/>
          <w:rtl/>
        </w:rPr>
        <w:t xml:space="preserve"> — </w:t>
      </w:r>
      <w:r w:rsidR="007B0242" w:rsidRPr="0038387A">
        <w:rPr>
          <w:rFonts w:ascii="Jameel Noori Nastaleeq" w:hAnsi="Jameel Noori Nastaleeq" w:cs="Jameel Noori Nastaleeq" w:hint="cs"/>
          <w:rtl/>
        </w:rPr>
        <w:t>فائل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فارمیٹ</w:t>
      </w:r>
      <w:r w:rsidR="007B0242" w:rsidRPr="0038387A">
        <w:rPr>
          <w:rFonts w:ascii="Jameel Noori Nastaleeq" w:hAnsi="Jameel Noori Nastaleeq" w:cs="Jameel Noori Nastaleeq"/>
        </w:rPr>
        <w:t>: .pdf</w:t>
      </w:r>
      <w:r w:rsidR="007B0242" w:rsidRPr="0038387A">
        <w:rPr>
          <w:rFonts w:ascii="Jameel Noori Nastaleeq" w:hAnsi="Jameel Noori Nastaleeq" w:cs="Jameel Noori Nastaleeq" w:hint="cs"/>
          <w:rtl/>
        </w:rPr>
        <w:t>،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/>
        </w:rPr>
        <w:t xml:space="preserve">.doc </w:t>
      </w:r>
      <w:r w:rsidR="007B0242" w:rsidRPr="0038387A">
        <w:rPr>
          <w:rFonts w:ascii="Jameel Noori Nastaleeq" w:hAnsi="Jameel Noori Nastaleeq" w:cs="Jameel Noori Nastaleeq" w:hint="cs"/>
          <w:rtl/>
        </w:rPr>
        <w:t>یا</w:t>
      </w:r>
      <w:r w:rsidR="007B0242" w:rsidRPr="0038387A">
        <w:rPr>
          <w:rFonts w:ascii="Jameel Noori Nastaleeq" w:hAnsi="Jameel Noori Nastaleeq" w:cs="Jameel Noori Nastaleeq"/>
        </w:rPr>
        <w:t xml:space="preserve"> .docx — </w:t>
      </w:r>
      <w:r w:rsidR="007B0242" w:rsidRPr="0038387A">
        <w:rPr>
          <w:rFonts w:ascii="Jameel Noori Nastaleeq" w:hAnsi="Jameel Noori Nastaleeq" w:cs="Jameel Noori Nastaleeq" w:hint="cs"/>
          <w:rtl/>
        </w:rPr>
        <w:t>فونٹ</w:t>
      </w:r>
      <w:r w:rsidR="007B0242" w:rsidRPr="0038387A">
        <w:rPr>
          <w:rFonts w:ascii="Jameel Noori Nastaleeq" w:hAnsi="Jameel Noori Nastaleeq" w:cs="Jameel Noori Nastaleeq"/>
          <w:rtl/>
        </w:rPr>
        <w:t xml:space="preserve">: </w:t>
      </w:r>
      <w:r w:rsidR="007B0242" w:rsidRPr="0038387A">
        <w:rPr>
          <w:rFonts w:ascii="Jameel Noori Nastaleeq" w:hAnsi="Jameel Noori Nastaleeq" w:cs="Jameel Noori Nastaleeq" w:hint="cs"/>
          <w:rtl/>
        </w:rPr>
        <w:t>ٹائمز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نیو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رومن</w:t>
      </w:r>
      <w:r w:rsidR="007B0242" w:rsidRPr="0038387A">
        <w:rPr>
          <w:rFonts w:ascii="Jameel Noori Nastaleeq" w:hAnsi="Jameel Noori Nastaleeq" w:cs="Jameel Noori Nastaleeq"/>
          <w:rtl/>
        </w:rPr>
        <w:t xml:space="preserve">. </w:t>
      </w:r>
      <w:r w:rsidR="007B0242" w:rsidRPr="0038387A">
        <w:rPr>
          <w:rFonts w:ascii="Jameel Noori Nastaleeq" w:hAnsi="Jameel Noori Nastaleeq" w:cs="Jameel Noori Nastaleeq" w:hint="cs"/>
          <w:rtl/>
        </w:rPr>
        <w:t>متن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بہرحال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ایک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صفحے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سے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تجاوز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نہیں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کر</w:t>
      </w:r>
      <w:r w:rsidR="007B0242" w:rsidRPr="0038387A">
        <w:rPr>
          <w:rFonts w:ascii="Jameel Noori Nastaleeq" w:hAnsi="Jameel Noori Nastaleeq" w:cs="Jameel Noori Nastaleeq"/>
          <w:rtl/>
        </w:rPr>
        <w:t xml:space="preserve"> </w:t>
      </w:r>
      <w:r w:rsidR="007B0242" w:rsidRPr="0038387A">
        <w:rPr>
          <w:rFonts w:ascii="Jameel Noori Nastaleeq" w:hAnsi="Jameel Noori Nastaleeq" w:cs="Jameel Noori Nastaleeq" w:hint="cs"/>
          <w:rtl/>
        </w:rPr>
        <w:t>سکتا</w:t>
      </w:r>
      <w:r w:rsidR="007B0242" w:rsidRPr="0038387A">
        <w:rPr>
          <w:rFonts w:ascii="Jameel Noori Nastaleeq" w:hAnsi="Jameel Noori Nastaleeq" w:cs="Jameel Noori Nastaleeq"/>
          <w:rtl/>
        </w:rPr>
        <w:t>۔</w:t>
      </w:r>
    </w:p>
    <w:p w14:paraId="41A2FA0E" w14:textId="77777777" w:rsidR="00740132" w:rsidRPr="008618C6" w:rsidRDefault="00740132" w:rsidP="00DE7A77">
      <w:pPr>
        <w:pStyle w:val="ListParagraph"/>
        <w:jc w:val="right"/>
        <w:rPr>
          <w:rFonts w:ascii="Jameel Noori Nastaleeq" w:hAnsi="Jameel Noori Nastaleeq" w:cs="Jameel Noori Nastaleeq"/>
        </w:rPr>
      </w:pPr>
    </w:p>
    <w:p w14:paraId="6EB97D7E" w14:textId="77777777" w:rsidR="00F62903" w:rsidRPr="00F62903" w:rsidRDefault="00F62903" w:rsidP="00DE7A77">
      <w:pPr>
        <w:ind w:left="1080"/>
        <w:jc w:val="right"/>
        <w:rPr>
          <w:rFonts w:ascii="Jameel Noori Nastaleeq" w:hAnsi="Jameel Noori Nastaleeq" w:cs="Jameel Noori Nastaleeq"/>
        </w:rPr>
      </w:pPr>
      <w:r w:rsidRPr="00F62903">
        <w:rPr>
          <w:rFonts w:ascii="Jameel Noori Nastaleeq" w:hAnsi="Jameel Noori Nastaleeq" w:cs="Jameel Noori Nastaleeq" w:hint="cs"/>
          <w:rtl/>
        </w:rPr>
        <w:t>ای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میل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ایپلی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کیشنز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کے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ذریعے</w:t>
      </w:r>
      <w:r w:rsidRPr="00F62903">
        <w:rPr>
          <w:rFonts w:ascii="Jameel Noori Nastaleeq" w:hAnsi="Jameel Noori Nastaleeq" w:cs="Jameel Noori Nastaleeq"/>
          <w:rtl/>
        </w:rPr>
        <w:t xml:space="preserve">۔ </w:t>
      </w:r>
      <w:r w:rsidRPr="00F62903">
        <w:rPr>
          <w:rFonts w:ascii="Jameel Noori Nastaleeq" w:hAnsi="Jameel Noori Nastaleeq" w:cs="Jameel Noori Nastaleeq" w:hint="cs"/>
          <w:rtl/>
        </w:rPr>
        <w:t>تمام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ایپلی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کیشنز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ای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میل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ایڈریس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پر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بھیجنا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ضروری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ہے</w:t>
      </w:r>
      <w:r w:rsidRPr="00F62903">
        <w:rPr>
          <w:rFonts w:ascii="Jameel Noori Nastaleeq" w:hAnsi="Jameel Noori Nastaleeq" w:cs="Jameel Noori Nastaleeq"/>
        </w:rPr>
        <w:t>: intviipremiobertacchi@gmail.com</w:t>
      </w:r>
      <w:r w:rsidRPr="00F62903">
        <w:rPr>
          <w:rFonts w:ascii="Jameel Noori Nastaleeq" w:hAnsi="Jameel Noori Nastaleeq" w:cs="Jameel Noori Nastaleeq" w:hint="cs"/>
          <w:rtl/>
        </w:rPr>
        <w:t>،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اور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درج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ذیل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فائلوں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پر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مشتمل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ہوں</w:t>
      </w:r>
      <w:r w:rsidRPr="00F62903">
        <w:rPr>
          <w:rFonts w:ascii="Jameel Noori Nastaleeq" w:hAnsi="Jameel Noori Nastaleeq" w:cs="Jameel Noori Nastaleeq"/>
        </w:rPr>
        <w:t>:</w:t>
      </w:r>
    </w:p>
    <w:p w14:paraId="51D1D054" w14:textId="77777777" w:rsidR="00F62903" w:rsidRDefault="00F62903" w:rsidP="00DE7A77">
      <w:pPr>
        <w:ind w:left="1080"/>
        <w:jc w:val="right"/>
        <w:rPr>
          <w:rFonts w:ascii="Jameel Noori Nastaleeq" w:hAnsi="Jameel Noori Nastaleeq" w:cs="Jameel Noori Nastaleeq"/>
          <w:rtl/>
        </w:rPr>
      </w:pPr>
      <w:r w:rsidRPr="00F62903">
        <w:rPr>
          <w:rFonts w:ascii="Jameel Noori Nastaleeq" w:hAnsi="Jameel Noori Nastaleeq" w:cs="Jameel Noori Nastaleeq" w:hint="cs"/>
          <w:rtl/>
        </w:rPr>
        <w:t>نظم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کی</w:t>
      </w:r>
      <w:r w:rsidRPr="00F62903">
        <w:rPr>
          <w:rFonts w:ascii="Jameel Noori Nastaleeq" w:hAnsi="Jameel Noori Nastaleeq" w:cs="Jameel Noori Nastaleeq"/>
          <w:rtl/>
        </w:rPr>
        <w:t xml:space="preserve"> 1 </w:t>
      </w:r>
      <w:r w:rsidRPr="00F62903">
        <w:rPr>
          <w:rFonts w:ascii="Jameel Noori Nastaleeq" w:hAnsi="Jameel Noori Nastaleeq" w:cs="Jameel Noori Nastaleeq" w:hint="cs"/>
          <w:rtl/>
        </w:rPr>
        <w:t>گمنام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نقل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اور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ضرورت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پڑنے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پر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اس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کا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ترجمہ</w:t>
      </w:r>
      <w:r w:rsidRPr="00F62903">
        <w:rPr>
          <w:rFonts w:ascii="Jameel Noori Nastaleeq" w:hAnsi="Jameel Noori Nastaleeq" w:cs="Jameel Noori Nastaleeq"/>
          <w:rtl/>
        </w:rPr>
        <w:t xml:space="preserve"> (</w:t>
      </w:r>
      <w:r w:rsidRPr="00F62903">
        <w:rPr>
          <w:rFonts w:ascii="Jameel Noori Nastaleeq" w:hAnsi="Jameel Noori Nastaleeq" w:cs="Jameel Noori Nastaleeq" w:hint="cs"/>
          <w:rtl/>
        </w:rPr>
        <w:t>قاعدہ</w:t>
      </w:r>
      <w:r w:rsidRPr="00F62903">
        <w:rPr>
          <w:rFonts w:ascii="Jameel Noori Nastaleeq" w:hAnsi="Jameel Noori Nastaleeq" w:cs="Jameel Noori Nastaleeq"/>
          <w:rtl/>
        </w:rPr>
        <w:t xml:space="preserve"> 2 </w:t>
      </w:r>
      <w:r w:rsidRPr="00F62903">
        <w:rPr>
          <w:rFonts w:ascii="Jameel Noori Nastaleeq" w:hAnsi="Jameel Noori Nastaleeq" w:cs="Jameel Noori Nastaleeq" w:hint="cs"/>
          <w:rtl/>
        </w:rPr>
        <w:t>کے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مطابق</w:t>
      </w:r>
      <w:r w:rsidRPr="00F62903">
        <w:rPr>
          <w:rFonts w:ascii="Jameel Noori Nastaleeq" w:hAnsi="Jameel Noori Nastaleeq" w:cs="Jameel Noori Nastaleeq"/>
          <w:rtl/>
        </w:rPr>
        <w:t>)</w:t>
      </w:r>
      <w:r w:rsidRPr="00F62903">
        <w:rPr>
          <w:rFonts w:ascii="Jameel Noori Nastaleeq" w:hAnsi="Jameel Noori Nastaleeq" w:cs="Jameel Noori Nastaleeq" w:hint="cs"/>
          <w:rtl/>
        </w:rPr>
        <w:t>؛</w:t>
      </w:r>
    </w:p>
    <w:p w14:paraId="128C2B2B" w14:textId="38C5411B" w:rsidR="00740132" w:rsidRPr="0038387A" w:rsidRDefault="00F62903" w:rsidP="00DE7A77">
      <w:pPr>
        <w:ind w:left="1080"/>
        <w:jc w:val="right"/>
        <w:rPr>
          <w:rFonts w:ascii="Jameel Noori Nastaleeq" w:hAnsi="Jameel Noori Nastaleeq" w:cs="Jameel Noori Nastaleeq"/>
        </w:rPr>
      </w:pPr>
      <w:r>
        <w:rPr>
          <w:rFonts w:ascii="Jameel Noori Nastaleeq" w:hAnsi="Jameel Noori Nastaleeq" w:cs="Jameel Noori Nastaleeq" w:hint="cs"/>
          <w:rtl/>
        </w:rPr>
        <w:t>3-</w:t>
      </w:r>
      <w:r w:rsidRPr="00F62903">
        <w:rPr>
          <w:rFonts w:ascii="Jameel Noori Nastaleeq" w:hAnsi="Jameel Noori Nastaleeq" w:cs="Jameel Noori Nastaleeq" w:hint="cs"/>
          <w:rtl/>
        </w:rPr>
        <w:t>نقل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پسند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کی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نظم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اور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اس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کے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ترجمہ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کی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ضرورت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ہے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تو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،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اس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کے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علاوہ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ایک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اور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فائل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پر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مشتمل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تمام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مندرجہ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ذیل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معلومات</w:t>
      </w:r>
      <w:r w:rsidRPr="00F62903">
        <w:rPr>
          <w:rFonts w:ascii="Jameel Noori Nastaleeq" w:hAnsi="Jameel Noori Nastaleeq" w:cs="Jameel Noori Nastaleeq"/>
          <w:rtl/>
        </w:rPr>
        <w:t xml:space="preserve">: </w:t>
      </w:r>
      <w:r w:rsidRPr="00F62903">
        <w:rPr>
          <w:rFonts w:ascii="Jameel Noori Nastaleeq" w:hAnsi="Jameel Noori Nastaleeq" w:cs="Jameel Noori Nastaleeq" w:hint="cs"/>
          <w:rtl/>
        </w:rPr>
        <w:t>نام</w:t>
      </w:r>
      <w:r w:rsidRPr="00F62903">
        <w:rPr>
          <w:rFonts w:ascii="Jameel Noori Nastaleeq" w:hAnsi="Jameel Noori Nastaleeq" w:cs="Jameel Noori Nastaleeq"/>
          <w:rtl/>
        </w:rPr>
        <w:t xml:space="preserve">; </w:t>
      </w:r>
      <w:r w:rsidRPr="00F62903">
        <w:rPr>
          <w:rFonts w:ascii="Jameel Noori Nastaleeq" w:hAnsi="Jameel Noori Nastaleeq" w:cs="Jameel Noori Nastaleeq" w:hint="cs"/>
          <w:rtl/>
        </w:rPr>
        <w:t>تاریخ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اور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پیدائش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کی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جگہ</w:t>
      </w:r>
      <w:r w:rsidRPr="00F62903">
        <w:rPr>
          <w:rFonts w:ascii="Jameel Noori Nastaleeq" w:hAnsi="Jameel Noori Nastaleeq" w:cs="Jameel Noori Nastaleeq"/>
          <w:rtl/>
        </w:rPr>
        <w:t xml:space="preserve">; </w:t>
      </w:r>
      <w:r w:rsidRPr="00F62903">
        <w:rPr>
          <w:rFonts w:ascii="Jameel Noori Nastaleeq" w:hAnsi="Jameel Noori Nastaleeq" w:cs="Jameel Noori Nastaleeq" w:hint="cs"/>
          <w:rtl/>
        </w:rPr>
        <w:t>قومیت</w:t>
      </w:r>
      <w:r w:rsidRPr="00F62903">
        <w:rPr>
          <w:rFonts w:ascii="Jameel Noori Nastaleeq" w:hAnsi="Jameel Noori Nastaleeq" w:cs="Jameel Noori Nastaleeq"/>
          <w:rtl/>
        </w:rPr>
        <w:t xml:space="preserve">; </w:t>
      </w:r>
      <w:r w:rsidRPr="00F62903">
        <w:rPr>
          <w:rFonts w:ascii="Jameel Noori Nastaleeq" w:hAnsi="Jameel Noori Nastaleeq" w:cs="Jameel Noori Nastaleeq" w:hint="cs"/>
          <w:rtl/>
        </w:rPr>
        <w:t>ای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میل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ایڈریس</w:t>
      </w:r>
      <w:r w:rsidRPr="00F62903">
        <w:rPr>
          <w:rFonts w:ascii="Jameel Noori Nastaleeq" w:hAnsi="Jameel Noori Nastaleeq" w:cs="Jameel Noori Nastaleeq"/>
          <w:rtl/>
        </w:rPr>
        <w:t xml:space="preserve">; </w:t>
      </w:r>
      <w:r w:rsidRPr="00F62903">
        <w:rPr>
          <w:rFonts w:ascii="Jameel Noori Nastaleeq" w:hAnsi="Jameel Noori Nastaleeq" w:cs="Jameel Noori Nastaleeq" w:hint="cs"/>
          <w:rtl/>
        </w:rPr>
        <w:t>ایک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دستخط</w:t>
      </w:r>
      <w:r w:rsidRPr="00F62903">
        <w:rPr>
          <w:rFonts w:ascii="Jameel Noori Nastaleeq" w:hAnsi="Jameel Noori Nastaleeq" w:cs="Jameel Noori Nastaleeq"/>
        </w:rPr>
        <w:t xml:space="preserve"> </w:t>
      </w:r>
      <w:r w:rsidR="00DE7A77" w:rsidRPr="00DE7A77">
        <w:rPr>
          <w:rFonts w:ascii="Jameel Noori Nastaleeq" w:hAnsi="Jameel Noori Nastaleeq" w:cs="Jameel Noori Nastaleeq" w:hint="cs"/>
          <w:rtl/>
        </w:rPr>
        <w:t>دینا</w:t>
      </w:r>
      <w:r w:rsidRPr="00F62903">
        <w:rPr>
          <w:rFonts w:ascii="Jameel Noori Nastaleeq" w:hAnsi="Jameel Noori Nastaleeq" w:cs="Jameel Noori Nastaleeq"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کے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لئے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تصنیف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اور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اپرکاشت</w:t>
      </w:r>
      <w:r w:rsidRPr="00F62903">
        <w:rPr>
          <w:rFonts w:ascii="Jameel Noori Nastaleeq" w:hAnsi="Jameel Noori Nastaleeq" w:cs="Jameel Noori Nastaleeq"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کی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نظم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اور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اختیار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کی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تنظیم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کے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شائع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کرنے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کے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لئے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متن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اور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ذاتی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معلومات</w:t>
      </w:r>
      <w:r w:rsidRPr="00F62903">
        <w:rPr>
          <w:rFonts w:ascii="Jameel Noori Nastaleeq" w:hAnsi="Jameel Noori Nastaleeq" w:cs="Jameel Noori Nastaleeq"/>
          <w:rtl/>
        </w:rPr>
        <w:t xml:space="preserve"> (</w:t>
      </w:r>
      <w:r w:rsidRPr="00F62903">
        <w:rPr>
          <w:rFonts w:ascii="Jameel Noori Nastaleeq" w:hAnsi="Jameel Noori Nastaleeq" w:cs="Jameel Noori Nastaleeq" w:hint="cs"/>
          <w:rtl/>
        </w:rPr>
        <w:t>کے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مطابق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اطالوی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ڈیٹا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پروٹیکشن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قانون</w:t>
      </w:r>
      <w:r w:rsidRPr="00F62903">
        <w:rPr>
          <w:rFonts w:ascii="Jameel Noori Nastaleeq" w:hAnsi="Jameel Noori Nastaleeq" w:cs="Jameel Noori Nastaleeq"/>
          <w:rtl/>
        </w:rPr>
        <w:t xml:space="preserve">) </w:t>
      </w:r>
      <w:r w:rsidRPr="00F62903">
        <w:rPr>
          <w:rFonts w:ascii="Jameel Noori Nastaleeq" w:hAnsi="Jameel Noori Nastaleeq" w:cs="Jameel Noori Nastaleeq" w:hint="cs"/>
          <w:rtl/>
        </w:rPr>
        <w:t>جہاں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بھی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اور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جب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بھی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ضروری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سمجھا</w:t>
      </w:r>
      <w:r w:rsidRPr="00F62903">
        <w:rPr>
          <w:rFonts w:ascii="Jameel Noori Nastaleeq" w:hAnsi="Jameel Noori Nastaleeq" w:cs="Jameel Noori Nastaleeq"/>
          <w:rtl/>
        </w:rPr>
        <w:t xml:space="preserve">. </w:t>
      </w:r>
      <w:r w:rsidRPr="00F62903">
        <w:rPr>
          <w:rFonts w:ascii="Jameel Noori Nastaleeq" w:hAnsi="Jameel Noori Nastaleeq" w:cs="Jameel Noori Nastaleeq" w:hint="cs"/>
          <w:rtl/>
        </w:rPr>
        <w:t>ایک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مختصر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تجربے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کی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فہرست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کے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مصنف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منسلک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کیا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جا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سکتا</w:t>
      </w:r>
      <w:r w:rsidRPr="00F62903">
        <w:rPr>
          <w:rFonts w:ascii="Jameel Noori Nastaleeq" w:hAnsi="Jameel Noori Nastaleeq" w:cs="Jameel Noori Nastaleeq"/>
        </w:rPr>
        <w:t>.</w:t>
      </w:r>
    </w:p>
    <w:p w14:paraId="69D9BE8B" w14:textId="3C63B4A8" w:rsidR="00740132" w:rsidRPr="0038387A" w:rsidRDefault="00F62903" w:rsidP="00DE7A77">
      <w:pPr>
        <w:ind w:left="360"/>
        <w:jc w:val="right"/>
        <w:rPr>
          <w:rFonts w:ascii="Jameel Noori Nastaleeq" w:hAnsi="Jameel Noori Nastaleeq" w:cs="Jameel Noori Nastaleeq"/>
        </w:rPr>
      </w:pPr>
      <w:r w:rsidRPr="00F62903">
        <w:rPr>
          <w:rFonts w:ascii="Jameel Noori Nastaleeq" w:hAnsi="Jameel Noori Nastaleeq" w:cs="Jameel Noori Nastaleeq" w:hint="cs"/>
          <w:rtl/>
        </w:rPr>
        <w:t>ای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میل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کے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موضوع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کی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لائن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ہونا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ضروری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ہے</w:t>
      </w:r>
      <w:r w:rsidRPr="00F62903">
        <w:rPr>
          <w:rFonts w:ascii="Jameel Noori Nastaleeq" w:hAnsi="Jameel Noori Nastaleeq" w:cs="Jameel Noori Nastaleeq"/>
          <w:rtl/>
        </w:rPr>
        <w:t xml:space="preserve">: </w:t>
      </w:r>
      <w:r w:rsidRPr="00F62903">
        <w:rPr>
          <w:rFonts w:ascii="Jameel Noori Nastaleeq" w:hAnsi="Jameel Noori Nastaleeq" w:cs="Jameel Noori Nastaleeq" w:hint="cs"/>
          <w:rtl/>
        </w:rPr>
        <w:t>ہشتم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بین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الاقوامی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ادب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مقابلہ</w:t>
      </w:r>
      <w:r w:rsidRPr="00F62903">
        <w:rPr>
          <w:rFonts w:ascii="Jameel Noori Nastaleeq" w:hAnsi="Jameel Noori Nastaleeq" w:cs="Jameel Noori Nastaleeq"/>
        </w:rPr>
        <w:t xml:space="preserve"> " </w:t>
      </w:r>
      <w:r w:rsidR="00F6538A" w:rsidRPr="00F6538A">
        <w:rPr>
          <w:rFonts w:ascii="Jameel Noori Nastaleeq" w:hAnsi="Jameel Noori Nastaleeq" w:cs="Jameel Noori Nastaleeq" w:hint="cs"/>
          <w:rtl/>
        </w:rPr>
        <w:t>جیووانی</w:t>
      </w:r>
      <w:r w:rsidR="00F6538A" w:rsidRPr="00F6538A">
        <w:rPr>
          <w:rFonts w:ascii="Jameel Noori Nastaleeq" w:hAnsi="Jameel Noori Nastaleeq" w:cs="Jameel Noori Nastaleeq"/>
          <w:rtl/>
        </w:rPr>
        <w:t xml:space="preserve"> </w:t>
      </w:r>
      <w:r w:rsidR="00F6538A" w:rsidRPr="00F6538A">
        <w:rPr>
          <w:rFonts w:ascii="Jameel Noori Nastaleeq" w:hAnsi="Jameel Noori Nastaleeq" w:cs="Jameel Noori Nastaleeq" w:hint="cs"/>
          <w:rtl/>
        </w:rPr>
        <w:t>برٹاچی</w:t>
      </w:r>
      <w:r w:rsidRPr="00F62903">
        <w:rPr>
          <w:rFonts w:ascii="Jameel Noori Nastaleeq" w:hAnsi="Jameel Noori Nastaleeq" w:cs="Jameel Noori Nastaleeq"/>
        </w:rPr>
        <w:t>”;</w:t>
      </w:r>
    </w:p>
    <w:p w14:paraId="2DA4EA5D" w14:textId="77777777" w:rsidR="00F62903" w:rsidRPr="00F62903" w:rsidRDefault="00F62903" w:rsidP="00DE7A77">
      <w:pPr>
        <w:ind w:left="360"/>
        <w:jc w:val="right"/>
        <w:rPr>
          <w:rFonts w:ascii="Jameel Noori Nastaleeq" w:hAnsi="Jameel Noori Nastaleeq" w:cs="Jameel Noori Nastaleeq"/>
        </w:rPr>
      </w:pPr>
      <w:r w:rsidRPr="00F62903">
        <w:rPr>
          <w:rFonts w:ascii="Jameel Noori Nastaleeq" w:hAnsi="Jameel Noori Nastaleeq" w:cs="Jameel Noori Nastaleeq" w:hint="cs"/>
          <w:rtl/>
        </w:rPr>
        <w:t>تمام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ایپلی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کیشنز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بھیجا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جانا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چاہیے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مقابلے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میں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کوئی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بعد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میں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نے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جون</w:t>
      </w:r>
      <w:r w:rsidRPr="00F62903">
        <w:rPr>
          <w:rFonts w:ascii="Jameel Noori Nastaleeq" w:hAnsi="Jameel Noori Nastaleeq" w:cs="Jameel Noori Nastaleeq"/>
          <w:rtl/>
        </w:rPr>
        <w:t xml:space="preserve"> 22</w:t>
      </w:r>
      <w:r w:rsidRPr="00F62903">
        <w:rPr>
          <w:rFonts w:ascii="Jameel Noori Nastaleeq" w:hAnsi="Jameel Noori Nastaleeq" w:cs="Jameel Noori Nastaleeq"/>
        </w:rPr>
        <w:t>nd 2021, 12:00 AM UTC+1.</w:t>
      </w:r>
    </w:p>
    <w:p w14:paraId="474A015C" w14:textId="1D7D9FE1" w:rsidR="00740132" w:rsidRPr="0038387A" w:rsidRDefault="00F62903" w:rsidP="00DE7A77">
      <w:pPr>
        <w:ind w:left="360"/>
        <w:jc w:val="right"/>
        <w:rPr>
          <w:rFonts w:ascii="Jameel Noori Nastaleeq" w:hAnsi="Jameel Noori Nastaleeq" w:cs="Jameel Noori Nastaleeq"/>
        </w:rPr>
      </w:pPr>
      <w:r w:rsidRPr="00F62903">
        <w:rPr>
          <w:rFonts w:ascii="Jameel Noori Nastaleeq" w:hAnsi="Jameel Noori Nastaleeq" w:cs="Jameel Noori Nastaleeq" w:hint="cs"/>
          <w:rtl/>
        </w:rPr>
        <w:t>منتظمین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میں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کمی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کے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لئے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ذمہ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داری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کسی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بھی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ممکنہ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ای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میل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تاخیر</w:t>
      </w:r>
      <w:r w:rsidRPr="00F62903">
        <w:rPr>
          <w:rFonts w:ascii="Jameel Noori Nastaleeq" w:hAnsi="Jameel Noori Nastaleeq" w:cs="Jameel Noori Nastaleeq"/>
        </w:rPr>
        <w:t xml:space="preserve"> </w:t>
      </w:r>
      <w:r w:rsidR="00DE7A77" w:rsidRPr="00DE7A77">
        <w:rPr>
          <w:rFonts w:ascii="Jameel Noori Nastaleeq" w:hAnsi="Jameel Noori Nastaleeq" w:cs="Jameel Noori Nastaleeq" w:hint="cs"/>
          <w:rtl/>
        </w:rPr>
        <w:t>غلط</w:t>
      </w:r>
      <w:r w:rsidR="00DE7A77" w:rsidRPr="00DE7A77">
        <w:rPr>
          <w:rFonts w:ascii="Jameel Noori Nastaleeq" w:hAnsi="Jameel Noori Nastaleeq" w:cs="Jameel Noori Nastaleeq"/>
          <w:rtl/>
        </w:rPr>
        <w:t xml:space="preserve"> </w:t>
      </w:r>
      <w:r w:rsidR="00DE7A77" w:rsidRPr="00DE7A77">
        <w:rPr>
          <w:rFonts w:ascii="Jameel Noori Nastaleeq" w:hAnsi="Jameel Noori Nastaleeq" w:cs="Jameel Noori Nastaleeq" w:hint="cs"/>
          <w:rtl/>
        </w:rPr>
        <w:t>ترسیل</w:t>
      </w:r>
      <w:r w:rsidRPr="00F62903">
        <w:rPr>
          <w:rFonts w:ascii="Jameel Noori Nastaleeq" w:hAnsi="Jameel Noori Nastaleeq" w:cs="Jameel Noori Nastaleeq"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یا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دیگر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مسائل</w:t>
      </w:r>
      <w:r w:rsidRPr="00F62903">
        <w:rPr>
          <w:rFonts w:ascii="Jameel Noori Nastaleeq" w:hAnsi="Jameel Noori Nastaleeq" w:cs="Jameel Noori Nastaleeq"/>
          <w:rtl/>
        </w:rPr>
        <w:t xml:space="preserve">. </w:t>
      </w:r>
      <w:r w:rsidRPr="00F62903">
        <w:rPr>
          <w:rFonts w:ascii="Jameel Noori Nastaleeq" w:hAnsi="Jameel Noori Nastaleeq" w:cs="Jameel Noori Nastaleeq" w:hint="cs"/>
          <w:rtl/>
        </w:rPr>
        <w:t>کسی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بھی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حالت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کے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تحت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گے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ایپلی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کیشنز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پہنچنے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ماضی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کے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لئے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ڈیڈ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لائن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جمع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کرانے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پر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غور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کیا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جائے</w:t>
      </w:r>
      <w:r w:rsidRPr="00F62903">
        <w:rPr>
          <w:rFonts w:ascii="Jameel Noori Nastaleeq" w:hAnsi="Jameel Noori Nastaleeq" w:cs="Jameel Noori Nastaleeq"/>
          <w:rtl/>
        </w:rPr>
        <w:t xml:space="preserve">. </w:t>
      </w:r>
      <w:r w:rsidRPr="00F62903">
        <w:rPr>
          <w:rFonts w:ascii="Jameel Noori Nastaleeq" w:hAnsi="Jameel Noori Nastaleeq" w:cs="Jameel Noori Nastaleeq" w:hint="cs"/>
          <w:rtl/>
        </w:rPr>
        <w:t>اس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درخواست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ہونا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ضروری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ہے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مکمل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طور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پر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بھرا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ہوا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،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باہر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دستخط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درخواست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گزار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کی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طرف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سے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یا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تو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،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ایک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چھوٹی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سی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کی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طرف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سے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ایک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والدین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یا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سرپرست</w:t>
      </w:r>
      <w:r w:rsidRPr="00F62903">
        <w:rPr>
          <w:rFonts w:ascii="Jameel Noori Nastaleeq" w:hAnsi="Jameel Noori Nastaleeq" w:cs="Jameel Noori Nastaleeq"/>
          <w:rtl/>
        </w:rPr>
        <w:t xml:space="preserve">. </w:t>
      </w:r>
      <w:r w:rsidRPr="00F62903">
        <w:rPr>
          <w:rFonts w:ascii="Jameel Noori Nastaleeq" w:hAnsi="Jameel Noori Nastaleeq" w:cs="Jameel Noori Nastaleeq" w:hint="cs"/>
          <w:rtl/>
        </w:rPr>
        <w:t>داخل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ہونے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کے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مقابلہ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کا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مطلب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غیر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مشروط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قبولیت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کی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اس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ترکیب</w:t>
      </w:r>
      <w:r w:rsidRPr="00F62903">
        <w:rPr>
          <w:rFonts w:ascii="Jameel Noori Nastaleeq" w:hAnsi="Jameel Noori Nastaleeq" w:cs="Jameel Noori Nastaleeq"/>
          <w:rtl/>
        </w:rPr>
        <w:t xml:space="preserve">. </w:t>
      </w:r>
      <w:r w:rsidRPr="00F62903">
        <w:rPr>
          <w:rFonts w:ascii="Jameel Noori Nastaleeq" w:hAnsi="Jameel Noori Nastaleeq" w:cs="Jameel Noori Nastaleeq" w:hint="cs"/>
          <w:rtl/>
        </w:rPr>
        <w:t>منتظمین</w:t>
      </w:r>
      <w:r w:rsidRPr="00F62903">
        <w:rPr>
          <w:rFonts w:ascii="Jameel Noori Nastaleeq" w:hAnsi="Jameel Noori Nastaleeq" w:cs="Jameel Noori Nastaleeq"/>
        </w:rPr>
        <w:t xml:space="preserve"> (</w:t>
      </w:r>
      <w:r w:rsidR="00DE7A77" w:rsidRPr="00DE7A77">
        <w:rPr>
          <w:rFonts w:ascii="Jameel Noori Nastaleeq" w:hAnsi="Jameel Noori Nastaleeq" w:cs="Jameel Noori Nastaleeq" w:hint="cs"/>
          <w:rtl/>
        </w:rPr>
        <w:t>اکیلی</w:t>
      </w:r>
      <w:r w:rsidR="00DE7A77" w:rsidRPr="00DE7A77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اور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کے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حصے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کے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طور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پر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کسی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بھی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برانچ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کی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تنظیم</w:t>
      </w:r>
      <w:r w:rsidRPr="00F62903">
        <w:rPr>
          <w:rFonts w:ascii="Jameel Noori Nastaleeq" w:hAnsi="Jameel Noori Nastaleeq" w:cs="Jameel Noori Nastaleeq"/>
        </w:rPr>
        <w:t xml:space="preserve">) </w:t>
      </w:r>
      <w:r w:rsidRPr="00F62903">
        <w:rPr>
          <w:rFonts w:ascii="Jameel Noori Nastaleeq" w:hAnsi="Jameel Noori Nastaleeq" w:cs="Jameel Noori Nastaleeq" w:hint="cs"/>
          <w:rtl/>
        </w:rPr>
        <w:t>انکار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کے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کسی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بھی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ذمہ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داری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کی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کمی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اور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تمام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ذمہ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داری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کے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بارے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ممکن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لڑا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تصنیف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اور</w:t>
      </w:r>
      <w:r w:rsidRPr="00F62903">
        <w:rPr>
          <w:rFonts w:ascii="Jameel Noori Nastaleeq" w:hAnsi="Jameel Noori Nastaleeq" w:cs="Jameel Noori Nastaleeq"/>
          <w:rtl/>
        </w:rPr>
        <w:t>/</w:t>
      </w:r>
      <w:r w:rsidRPr="00F62903">
        <w:rPr>
          <w:rFonts w:ascii="Jameel Noori Nastaleeq" w:hAnsi="Jameel Noori Nastaleeq" w:cs="Jameel Noori Nastaleeq" w:hint="cs"/>
          <w:rtl/>
        </w:rPr>
        <w:t>یا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مواد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کے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متن</w:t>
      </w:r>
      <w:r w:rsidRPr="00F62903">
        <w:rPr>
          <w:rFonts w:ascii="Jameel Noori Nastaleeq" w:hAnsi="Jameel Noori Nastaleeq" w:cs="Jameel Noori Nastaleeq"/>
          <w:rtl/>
        </w:rPr>
        <w:t xml:space="preserve">, </w:t>
      </w:r>
      <w:r w:rsidRPr="00F62903">
        <w:rPr>
          <w:rFonts w:ascii="Jameel Noori Nastaleeq" w:hAnsi="Jameel Noori Nastaleeq" w:cs="Jameel Noori Nastaleeq" w:hint="cs"/>
          <w:rtl/>
        </w:rPr>
        <w:t>اور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کسی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دوسرے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تنازعہ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جو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کچھ</w:t>
      </w:r>
      <w:r w:rsidRPr="00F62903">
        <w:rPr>
          <w:rFonts w:ascii="Jameel Noori Nastaleeq" w:hAnsi="Jameel Noori Nastaleeq" w:cs="Jameel Noori Nastaleeq"/>
          <w:rtl/>
        </w:rPr>
        <w:t xml:space="preserve">. </w:t>
      </w:r>
      <w:r w:rsidRPr="00F62903">
        <w:rPr>
          <w:rFonts w:ascii="Jameel Noori Nastaleeq" w:hAnsi="Jameel Noori Nastaleeq" w:cs="Jameel Noori Nastaleeq" w:hint="cs"/>
          <w:rtl/>
        </w:rPr>
        <w:t>کے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ذریعے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پیش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کی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رکنیت</w:t>
      </w:r>
      <w:r w:rsidRPr="00F62903">
        <w:rPr>
          <w:rFonts w:ascii="Jameel Noori Nastaleeq" w:hAnsi="Jameel Noori Nastaleeq" w:cs="Jameel Noori Nastaleeq"/>
          <w:rtl/>
        </w:rPr>
        <w:t xml:space="preserve">, </w:t>
      </w:r>
      <w:r w:rsidRPr="00F62903">
        <w:rPr>
          <w:rFonts w:ascii="Jameel Noori Nastaleeq" w:hAnsi="Jameel Noori Nastaleeq" w:cs="Jameel Noori Nastaleeq" w:hint="cs"/>
          <w:rtl/>
        </w:rPr>
        <w:t>منتظمین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حاصل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ضمنی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اور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غیر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مشروط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حق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کے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لئے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آزادانہ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طور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پر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شائع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تمام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قابل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ذکر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نظمیں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،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کوئی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ضرورت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کے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ساتھ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مطلع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کرنے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کے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لئے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مصنفین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میں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،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اخبار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اور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انٹرنیٹ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کے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مضامین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،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اور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تمام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مطبوعات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جو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کچھ</w:t>
      </w:r>
      <w:r w:rsidRPr="00F62903">
        <w:rPr>
          <w:rFonts w:ascii="Jameel Noori Nastaleeq" w:hAnsi="Jameel Noori Nastaleeq" w:cs="Jameel Noori Nastaleeq" w:hint="eastAsia"/>
          <w:rtl/>
        </w:rPr>
        <w:t>—</w:t>
      </w:r>
      <w:r w:rsidRPr="00F62903">
        <w:rPr>
          <w:rFonts w:ascii="Jameel Noori Nastaleeq" w:hAnsi="Jameel Noori Nastaleeq" w:cs="Jameel Noori Nastaleeq" w:hint="cs"/>
          <w:rtl/>
        </w:rPr>
        <w:t>ان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کے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نام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کیا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جا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رہا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ہے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ہمیشہ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مخصوص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ہے</w:t>
      </w:r>
      <w:r w:rsidRPr="00F62903">
        <w:rPr>
          <w:rFonts w:ascii="Jameel Noori Nastaleeq" w:hAnsi="Jameel Noori Nastaleeq" w:cs="Jameel Noori Nastaleeq"/>
          <w:rtl/>
        </w:rPr>
        <w:t xml:space="preserve">. </w:t>
      </w:r>
      <w:r w:rsidRPr="00F62903">
        <w:rPr>
          <w:rFonts w:ascii="Jameel Noori Nastaleeq" w:hAnsi="Jameel Noori Nastaleeq" w:cs="Jameel Noori Nastaleeq" w:hint="cs"/>
          <w:rtl/>
        </w:rPr>
        <w:t>شرکاء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کا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استعمال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کر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سکتے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ہیں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ایک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قلم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کا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نام</w:t>
      </w:r>
      <w:r w:rsidRPr="00F62903">
        <w:rPr>
          <w:rFonts w:ascii="Jameel Noori Nastaleeq" w:hAnsi="Jameel Noori Nastaleeq" w:cs="Jameel Noori Nastaleeq"/>
          <w:rtl/>
        </w:rPr>
        <w:t xml:space="preserve">/ </w:t>
      </w:r>
      <w:r w:rsidRPr="00F62903">
        <w:rPr>
          <w:rFonts w:ascii="Jameel Noori Nastaleeq" w:hAnsi="Jameel Noori Nastaleeq" w:cs="Jameel Noori Nastaleeq" w:hint="cs"/>
          <w:rtl/>
        </w:rPr>
        <w:t>تخلص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پر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شرط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یہ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ہے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کہ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اس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شرکت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کے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فارم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کے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اعداد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و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شمار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پر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مشتمل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ودوت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اسی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لئے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ان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کی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اصل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شناخت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ہے</w:t>
      </w:r>
      <w:r w:rsidRPr="00F62903">
        <w:rPr>
          <w:rFonts w:ascii="Jameel Noori Nastaleeq" w:hAnsi="Jameel Noori Nastaleeq" w:cs="Jameel Noori Nastaleeq" w:hint="eastAsia"/>
          <w:rtl/>
        </w:rPr>
        <w:t>—</w:t>
      </w:r>
      <w:r w:rsidRPr="00F62903">
        <w:rPr>
          <w:rFonts w:ascii="Jameel Noori Nastaleeq" w:hAnsi="Jameel Noori Nastaleeq" w:cs="Jameel Noori Nastaleeq" w:hint="cs"/>
          <w:rtl/>
        </w:rPr>
        <w:t>یا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پھر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وہ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ہو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جائے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گا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پر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پابندی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لگا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دی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سے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مقابلہ</w:t>
      </w:r>
      <w:r w:rsidRPr="00F62903">
        <w:rPr>
          <w:rFonts w:ascii="Jameel Noori Nastaleeq" w:hAnsi="Jameel Noori Nastaleeq" w:cs="Jameel Noori Nastaleeq"/>
          <w:rtl/>
        </w:rPr>
        <w:t xml:space="preserve"> </w:t>
      </w:r>
      <w:r w:rsidRPr="00F62903">
        <w:rPr>
          <w:rFonts w:ascii="Jameel Noori Nastaleeq" w:hAnsi="Jameel Noori Nastaleeq" w:cs="Jameel Noori Nastaleeq" w:hint="cs"/>
          <w:rtl/>
        </w:rPr>
        <w:t>ہے</w:t>
      </w:r>
      <w:r w:rsidRPr="00F62903">
        <w:rPr>
          <w:rFonts w:ascii="Jameel Noori Nastaleeq" w:hAnsi="Jameel Noori Nastaleeq" w:cs="Jameel Noori Nastaleeq"/>
        </w:rPr>
        <w:t>.</w:t>
      </w:r>
    </w:p>
    <w:p w14:paraId="68E3E37A" w14:textId="74D10276" w:rsidR="00740132" w:rsidRPr="00F6538A" w:rsidRDefault="00F6538A" w:rsidP="00DE7A77">
      <w:pPr>
        <w:ind w:left="360"/>
        <w:jc w:val="right"/>
        <w:rPr>
          <w:rFonts w:ascii="Jameel Noori Nastaleeq" w:hAnsi="Jameel Noori Nastaleeq" w:cs="Jameel Noori Nastaleeq"/>
        </w:rPr>
      </w:pPr>
      <w:r>
        <w:rPr>
          <w:rFonts w:ascii="Jameel Noori Nastaleeq" w:hAnsi="Jameel Noori Nastaleeq" w:cs="Jameel Noori Nastaleeq" w:hint="cs"/>
          <w:rtl/>
        </w:rPr>
        <w:t>4-</w:t>
      </w:r>
      <w:r w:rsidR="00055D62" w:rsidRPr="00055D62">
        <w:rPr>
          <w:rFonts w:ascii="Jameel Noori Nastaleeq" w:hAnsi="Jameel Noori Nastaleeq" w:cs="Jameel Noori Nastaleeq" w:hint="cs"/>
          <w:rtl/>
        </w:rPr>
        <w:t>ایوارڈز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کی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تقریبات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مندرجہ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ذیل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شیڈول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کے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مطابق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ہوں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گی</w:t>
      </w:r>
      <w:r w:rsidR="00055D62" w:rsidRPr="00055D62">
        <w:rPr>
          <w:rFonts w:ascii="Jameel Noori Nastaleeq" w:hAnsi="Jameel Noori Nastaleeq" w:cs="Jameel Noori Nastaleeq"/>
          <w:rtl/>
        </w:rPr>
        <w:t xml:space="preserve">: </w:t>
      </w:r>
      <w:r w:rsidR="00055D62" w:rsidRPr="00055D62">
        <w:rPr>
          <w:rFonts w:ascii="Jameel Noori Nastaleeq" w:hAnsi="Jameel Noori Nastaleeq" w:cs="Jameel Noori Nastaleeq" w:hint="cs"/>
          <w:rtl/>
        </w:rPr>
        <w:t>اکتوبر</w:t>
      </w:r>
      <w:r w:rsidR="00055D62" w:rsidRPr="00055D62">
        <w:rPr>
          <w:rFonts w:ascii="Jameel Noori Nastaleeq" w:hAnsi="Jameel Noori Nastaleeq" w:cs="Jameel Noori Nastaleeq"/>
          <w:rtl/>
        </w:rPr>
        <w:t xml:space="preserve"> 2021 (</w:t>
      </w:r>
      <w:r w:rsidR="00055D62" w:rsidRPr="00055D62">
        <w:rPr>
          <w:rFonts w:ascii="Jameel Noori Nastaleeq" w:hAnsi="Jameel Noori Nastaleeq" w:cs="Jameel Noori Nastaleeq" w:hint="cs"/>
          <w:rtl/>
        </w:rPr>
        <w:t>تاریخ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اور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مقام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کا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تعین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کیا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جائے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گا</w:t>
      </w:r>
      <w:r w:rsidR="00055D62" w:rsidRPr="00055D62">
        <w:rPr>
          <w:rFonts w:ascii="Jameel Noori Nastaleeq" w:hAnsi="Jameel Noori Nastaleeq" w:cs="Jameel Noori Nastaleeq"/>
          <w:rtl/>
        </w:rPr>
        <w:t>)</w:t>
      </w:r>
      <w:r w:rsidR="00055D62" w:rsidRPr="00055D62">
        <w:rPr>
          <w:rFonts w:ascii="Jameel Noori Nastaleeq" w:hAnsi="Jameel Noori Nastaleeq" w:cs="Jameel Noori Nastaleeq" w:hint="cs"/>
          <w:rtl/>
        </w:rPr>
        <w:t>،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سونڈریو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میں</w:t>
      </w:r>
      <w:r w:rsidR="00055D62" w:rsidRPr="00055D62">
        <w:rPr>
          <w:rFonts w:ascii="Jameel Noori Nastaleeq" w:hAnsi="Jameel Noori Nastaleeq" w:cs="Jameel Noori Nastaleeq"/>
          <w:rtl/>
        </w:rPr>
        <w:t xml:space="preserve">: </w:t>
      </w:r>
      <w:r w:rsidR="00055D62" w:rsidRPr="00055D62">
        <w:rPr>
          <w:rFonts w:ascii="Jameel Noori Nastaleeq" w:hAnsi="Jameel Noori Nastaleeq" w:cs="Jameel Noori Nastaleeq" w:hint="cs"/>
          <w:rtl/>
        </w:rPr>
        <w:t>قومی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سیکشن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ایوارڈز؛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نومبر</w:t>
      </w:r>
      <w:r w:rsidR="00055D62" w:rsidRPr="00055D62">
        <w:rPr>
          <w:rFonts w:ascii="Jameel Noori Nastaleeq" w:hAnsi="Jameel Noori Nastaleeq" w:cs="Jameel Noori Nastaleeq"/>
          <w:rtl/>
        </w:rPr>
        <w:t xml:space="preserve"> 2021 (</w:t>
      </w:r>
      <w:r w:rsidR="00055D62" w:rsidRPr="00055D62">
        <w:rPr>
          <w:rFonts w:ascii="Jameel Noori Nastaleeq" w:hAnsi="Jameel Noori Nastaleeq" w:cs="Jameel Noori Nastaleeq" w:hint="cs"/>
          <w:rtl/>
        </w:rPr>
        <w:t>تاریخ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اور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مقام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کا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تعین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کیا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جائے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گا</w:t>
      </w:r>
      <w:r w:rsidR="00055D62" w:rsidRPr="00055D62">
        <w:rPr>
          <w:rFonts w:ascii="Jameel Noori Nastaleeq" w:hAnsi="Jameel Noori Nastaleeq" w:cs="Jameel Noori Nastaleeq"/>
          <w:rtl/>
        </w:rPr>
        <w:t>)</w:t>
      </w:r>
      <w:r w:rsidR="00055D62" w:rsidRPr="00055D62">
        <w:rPr>
          <w:rFonts w:ascii="Jameel Noori Nastaleeq" w:hAnsi="Jameel Noori Nastaleeq" w:cs="Jameel Noori Nastaleeq" w:hint="cs"/>
          <w:rtl/>
        </w:rPr>
        <w:t>،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روم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میں</w:t>
      </w:r>
      <w:r w:rsidR="00055D62" w:rsidRPr="00055D62">
        <w:rPr>
          <w:rFonts w:ascii="Jameel Noori Nastaleeq" w:hAnsi="Jameel Noori Nastaleeq" w:cs="Jameel Noori Nastaleeq"/>
          <w:rtl/>
        </w:rPr>
        <w:t xml:space="preserve">: </w:t>
      </w:r>
      <w:r w:rsidR="00055D62" w:rsidRPr="00055D62">
        <w:rPr>
          <w:rFonts w:ascii="Jameel Noori Nastaleeq" w:hAnsi="Jameel Noori Nastaleeq" w:cs="Jameel Noori Nastaleeq" w:hint="cs"/>
          <w:rtl/>
        </w:rPr>
        <w:t>بین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الاقوامی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سیکشن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ایوارڈ</w:t>
      </w:r>
      <w:r w:rsidR="00055D62" w:rsidRPr="00055D62">
        <w:rPr>
          <w:rFonts w:ascii="Jameel Noori Nastaleeq" w:hAnsi="Jameel Noori Nastaleeq" w:cs="Jameel Noori Nastaleeq"/>
          <w:rtl/>
        </w:rPr>
        <w:t xml:space="preserve">. </w:t>
      </w:r>
      <w:r w:rsidR="00055D62" w:rsidRPr="00055D62">
        <w:rPr>
          <w:rFonts w:ascii="Jameel Noori Nastaleeq" w:hAnsi="Jameel Noori Nastaleeq" w:cs="Jameel Noori Nastaleeq" w:hint="cs"/>
          <w:rtl/>
        </w:rPr>
        <w:t>انٹرنیشنل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سیکشن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کے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لئے</w:t>
      </w:r>
      <w:r w:rsidR="00055D62" w:rsidRPr="00055D62">
        <w:rPr>
          <w:rFonts w:ascii="Jameel Noori Nastaleeq" w:hAnsi="Jameel Noori Nastaleeq" w:cs="Jameel Noori Nastaleeq"/>
          <w:rtl/>
        </w:rPr>
        <w:t xml:space="preserve"> 20 </w:t>
      </w:r>
      <w:r w:rsidR="00055D62" w:rsidRPr="00055D62">
        <w:rPr>
          <w:rFonts w:ascii="Jameel Noori Nastaleeq" w:hAnsi="Jameel Noori Nastaleeq" w:cs="Jameel Noori Nastaleeq" w:hint="cs"/>
          <w:rtl/>
        </w:rPr>
        <w:t>فائنلسٹوں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کا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انتخاب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کیا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جائے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گا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جن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میں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سے</w:t>
      </w:r>
      <w:r w:rsidR="00055D62" w:rsidRPr="00055D62">
        <w:rPr>
          <w:rFonts w:ascii="Jameel Noori Nastaleeq" w:hAnsi="Jameel Noori Nastaleeq" w:cs="Jameel Noori Nastaleeq"/>
          <w:rtl/>
        </w:rPr>
        <w:t xml:space="preserve"> 6 </w:t>
      </w:r>
      <w:r w:rsidR="00055D62" w:rsidRPr="00055D62">
        <w:rPr>
          <w:rFonts w:ascii="Jameel Noori Nastaleeq" w:hAnsi="Jameel Noori Nastaleeq" w:cs="Jameel Noori Nastaleeq" w:hint="cs"/>
          <w:rtl/>
        </w:rPr>
        <w:t>فاتح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ین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اور</w:t>
      </w:r>
      <w:r w:rsidR="00055D62" w:rsidRPr="00055D62">
        <w:rPr>
          <w:rFonts w:ascii="Jameel Noori Nastaleeq" w:hAnsi="Jameel Noori Nastaleeq" w:cs="Jameel Noori Nastaleeq"/>
          <w:rtl/>
        </w:rPr>
        <w:t xml:space="preserve"> 14 </w:t>
      </w:r>
      <w:r w:rsidR="00055D62" w:rsidRPr="00055D62">
        <w:rPr>
          <w:rFonts w:ascii="Jameel Noori Nastaleeq" w:hAnsi="Jameel Noori Nastaleeq" w:cs="Jameel Noori Nastaleeq" w:hint="cs"/>
          <w:rtl/>
        </w:rPr>
        <w:t>قابل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احترام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ذکر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کے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وصول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کنندگان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ہوں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گے</w:t>
      </w:r>
      <w:r w:rsidR="00055D62" w:rsidRPr="00055D62">
        <w:rPr>
          <w:rFonts w:ascii="Jameel Noori Nastaleeq" w:hAnsi="Jameel Noori Nastaleeq" w:cs="Jameel Noori Nastaleeq"/>
          <w:rtl/>
        </w:rPr>
        <w:t xml:space="preserve">۔ </w:t>
      </w:r>
      <w:r w:rsidR="00055D62" w:rsidRPr="00055D62">
        <w:rPr>
          <w:rFonts w:ascii="Jameel Noori Nastaleeq" w:hAnsi="Jameel Noori Nastaleeq" w:cs="Jameel Noori Nastaleeq" w:hint="cs"/>
          <w:rtl/>
        </w:rPr>
        <w:t>ایوارڈز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کی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تقریب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سے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تین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ہفتے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قبل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فائنل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میں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حصہ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لینے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والوں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کے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نام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ظاہر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کیے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جائیں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گے</w:t>
      </w:r>
      <w:r w:rsidR="00055D62" w:rsidRPr="00055D62">
        <w:rPr>
          <w:rFonts w:ascii="Jameel Noori Nastaleeq" w:hAnsi="Jameel Noori Nastaleeq" w:cs="Jameel Noori Nastaleeq"/>
          <w:rtl/>
        </w:rPr>
        <w:t xml:space="preserve">۔ </w:t>
      </w:r>
      <w:r w:rsidR="00055D62" w:rsidRPr="00055D62">
        <w:rPr>
          <w:rFonts w:ascii="Jameel Noori Nastaleeq" w:hAnsi="Jameel Noori Nastaleeq" w:cs="Jameel Noori Nastaleeq" w:hint="cs"/>
          <w:rtl/>
        </w:rPr>
        <w:t>ایوارڈز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کی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تقریب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کے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دوران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فاتحین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کے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نام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ظاہر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کیے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جائیں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گے</w:t>
      </w:r>
      <w:r w:rsidR="00055D62" w:rsidRPr="00055D62">
        <w:rPr>
          <w:rFonts w:ascii="Jameel Noori Nastaleeq" w:hAnsi="Jameel Noori Nastaleeq" w:cs="Jameel Noori Nastaleeq"/>
          <w:rtl/>
        </w:rPr>
        <w:t xml:space="preserve">۔ </w:t>
      </w:r>
      <w:r w:rsidR="00055D62" w:rsidRPr="00055D62">
        <w:rPr>
          <w:rFonts w:ascii="Jameel Noori Nastaleeq" w:hAnsi="Jameel Noori Nastaleeq" w:cs="Jameel Noori Nastaleeq" w:hint="cs"/>
          <w:rtl/>
        </w:rPr>
        <w:t>شرکاء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سے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توقع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کی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جاتی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ہے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کہ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وہ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خود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ویب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سائٹ</w:t>
      </w:r>
      <w:r w:rsidR="00055D62" w:rsidRPr="00055D62">
        <w:rPr>
          <w:rFonts w:ascii="Jameel Noori Nastaleeq" w:hAnsi="Jameel Noori Nastaleeq" w:cs="Jameel Noori Nastaleeq"/>
        </w:rPr>
        <w:t xml:space="preserve"> www.premiogiovannibertacchi.org </w:t>
      </w:r>
      <w:r w:rsidR="00055D62" w:rsidRPr="00055D62">
        <w:rPr>
          <w:rFonts w:ascii="Jameel Noori Nastaleeq" w:hAnsi="Jameel Noori Nastaleeq" w:cs="Jameel Noori Nastaleeq"/>
          <w:rtl/>
        </w:rPr>
        <w:t>("</w:t>
      </w:r>
      <w:r w:rsidR="00055D62" w:rsidRPr="00055D62">
        <w:rPr>
          <w:rFonts w:ascii="Jameel Noori Nastaleeq" w:hAnsi="Jameel Noori Nastaleeq" w:cs="Jameel Noori Nastaleeq" w:hint="cs"/>
          <w:rtl/>
        </w:rPr>
        <w:t>البو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ڈی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اورو</w:t>
      </w:r>
      <w:r w:rsidR="00055D62" w:rsidRPr="00055D62">
        <w:rPr>
          <w:rFonts w:ascii="Jameel Noori Nastaleeq" w:hAnsi="Jameel Noori Nastaleeq" w:cs="Jameel Noori Nastaleeq"/>
          <w:rtl/>
        </w:rPr>
        <w:t xml:space="preserve">" </w:t>
      </w:r>
      <w:r w:rsidR="00055D62" w:rsidRPr="00055D62">
        <w:rPr>
          <w:rFonts w:ascii="Jameel Noori Nastaleeq" w:hAnsi="Jameel Noori Nastaleeq" w:cs="Jameel Noori Nastaleeq" w:hint="cs"/>
          <w:rtl/>
        </w:rPr>
        <w:t>سیکشن</w:t>
      </w:r>
      <w:r w:rsidR="00055D62" w:rsidRPr="00055D62">
        <w:rPr>
          <w:rFonts w:ascii="Jameel Noori Nastaleeq" w:hAnsi="Jameel Noori Nastaleeq" w:cs="Jameel Noori Nastaleeq"/>
          <w:rtl/>
        </w:rPr>
        <w:t xml:space="preserve">) </w:t>
      </w:r>
      <w:r w:rsidR="00055D62" w:rsidRPr="00055D62">
        <w:rPr>
          <w:rFonts w:ascii="Jameel Noori Nastaleeq" w:hAnsi="Jameel Noori Nastaleeq" w:cs="Jameel Noori Nastaleeq" w:hint="cs"/>
          <w:rtl/>
        </w:rPr>
        <w:t>کے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ذریعے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مقابلے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اور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نتائج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سے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متعلق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کسی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بھی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اپ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ڈیٹ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اور</w:t>
      </w:r>
      <w:r w:rsidR="00055D62" w:rsidRPr="00055D62">
        <w:rPr>
          <w:rFonts w:ascii="Jameel Noori Nastaleeq" w:hAnsi="Jameel Noori Nastaleeq" w:cs="Jameel Noori Nastaleeq"/>
          <w:rtl/>
        </w:rPr>
        <w:t>/</w:t>
      </w:r>
      <w:r w:rsidR="00055D62" w:rsidRPr="00055D62">
        <w:rPr>
          <w:rFonts w:ascii="Jameel Noori Nastaleeq" w:hAnsi="Jameel Noori Nastaleeq" w:cs="Jameel Noori Nastaleeq" w:hint="cs"/>
          <w:rtl/>
        </w:rPr>
        <w:t>یا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تنوع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کے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بارے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میں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پوچھ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گچھ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کریں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گے؛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منتظمین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شرکاء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کی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ناکامی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سے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متعلق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کسی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بھی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ذمہ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داری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سے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انکار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کرتے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ہیں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اور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نہ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ہی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ان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سے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کسی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اشتہاری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مواصلات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کی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توقع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کی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جاتی</w:t>
      </w:r>
      <w:r w:rsidR="00055D62" w:rsidRPr="00055D62">
        <w:rPr>
          <w:rFonts w:ascii="Jameel Noori Nastaleeq" w:hAnsi="Jameel Noori Nastaleeq" w:cs="Jameel Noori Nastaleeq"/>
          <w:rtl/>
        </w:rPr>
        <w:t xml:space="preserve"> </w:t>
      </w:r>
      <w:r w:rsidR="00055D62" w:rsidRPr="00055D62">
        <w:rPr>
          <w:rFonts w:ascii="Jameel Noori Nastaleeq" w:hAnsi="Jameel Noori Nastaleeq" w:cs="Jameel Noori Nastaleeq" w:hint="cs"/>
          <w:rtl/>
        </w:rPr>
        <w:t>ہے</w:t>
      </w:r>
      <w:r w:rsidR="00055D62" w:rsidRPr="00055D62">
        <w:rPr>
          <w:rFonts w:ascii="Jameel Noori Nastaleeq" w:hAnsi="Jameel Noori Nastaleeq" w:cs="Jameel Noori Nastaleeq"/>
        </w:rPr>
        <w:t>:</w:t>
      </w:r>
      <w:r w:rsidRPr="00F6538A">
        <w:rPr>
          <w:rFonts w:hint="cs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کے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تحت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کوئی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حالات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سکتے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ہیں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تنظیم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کے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عملے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یا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کسی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بھی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رکن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کی</w:t>
      </w:r>
      <w:r w:rsidRPr="00F6538A">
        <w:rPr>
          <w:rFonts w:ascii="Jameel Noori Nastaleeq" w:hAnsi="Jameel Noori Nastaleeq" w:cs="Jameel Noori Nastaleeq"/>
        </w:rPr>
        <w:t xml:space="preserve"> "Progetto </w:t>
      </w:r>
      <w:r w:rsidRPr="00F6538A">
        <w:rPr>
          <w:rFonts w:ascii="Jameel Noori Nastaleeq" w:hAnsi="Jameel Noori Nastaleeq" w:cs="Jameel Noori Nastaleeq" w:hint="cs"/>
          <w:rtl/>
        </w:rPr>
        <w:t>الفا</w:t>
      </w:r>
      <w:r w:rsidRPr="00F6538A">
        <w:rPr>
          <w:rFonts w:ascii="Jameel Noori Nastaleeq" w:hAnsi="Jameel Noori Nastaleeq" w:cs="Jameel Noori Nastaleeq"/>
          <w:rtl/>
        </w:rPr>
        <w:t xml:space="preserve">" </w:t>
      </w:r>
      <w:r w:rsidRPr="00F6538A">
        <w:rPr>
          <w:rFonts w:ascii="Jameel Noori Nastaleeq" w:hAnsi="Jameel Noori Nastaleeq" w:cs="Jameel Noori Nastaleeq" w:hint="cs"/>
          <w:rtl/>
        </w:rPr>
        <w:t>جوابدہ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منعقد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کیا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جائے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کے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لئے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نہیں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ذاتی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طور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پر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رپورٹنگ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نیوز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کے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بارہ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میں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مقابلہ</w:t>
      </w:r>
      <w:r w:rsidRPr="00F6538A">
        <w:rPr>
          <w:rFonts w:ascii="Jameel Noori Nastaleeq" w:hAnsi="Jameel Noori Nastaleeq" w:cs="Jameel Noori Nastaleeq"/>
          <w:rtl/>
        </w:rPr>
        <w:t xml:space="preserve">. </w:t>
      </w:r>
      <w:r w:rsidRPr="00F6538A">
        <w:rPr>
          <w:rFonts w:ascii="Jameel Noori Nastaleeq" w:hAnsi="Jameel Noori Nastaleeq" w:cs="Jameel Noori Nastaleeq" w:hint="cs"/>
          <w:rtl/>
        </w:rPr>
        <w:t>تمام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فائنل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کی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توقع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کر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رہے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ہیں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جمع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کرنے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کے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لئے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ایوارڈ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ذاتی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طور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پر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،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جبکہ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یہ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ممکن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ہے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کرنے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کے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لئے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مقرر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ایک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مندوب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کے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تحت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کوئی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lastRenderedPageBreak/>
        <w:t>صورت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کر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سکتے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ہیں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اس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طرح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کے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ایک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شخص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کے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ساتھ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موافق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ایک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رکن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کے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عملے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،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یا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دیگر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فاتحین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اور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ساتھ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افراد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سے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ملاقات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کی</w:t>
      </w:r>
      <w:r w:rsidRPr="00F6538A">
        <w:rPr>
          <w:rFonts w:ascii="Jameel Noori Nastaleeq" w:hAnsi="Jameel Noori Nastaleeq" w:cs="Jameel Noori Nastaleeq"/>
          <w:rtl/>
        </w:rPr>
        <w:t xml:space="preserve">. </w:t>
      </w:r>
      <w:r w:rsidRPr="00F6538A">
        <w:rPr>
          <w:rFonts w:ascii="Jameel Noori Nastaleeq" w:hAnsi="Jameel Noori Nastaleeq" w:cs="Jameel Noori Nastaleeq" w:hint="cs"/>
          <w:rtl/>
        </w:rPr>
        <w:t>تمام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فائنل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وصول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کریں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گے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ایک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ڈپلوما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اور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ایک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آخری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گرینڈ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انعام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منتخب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کیا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کے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درمیان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قومی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اور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بین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الاقوامی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فاتحین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سے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نوازا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جائے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گا</w:t>
      </w:r>
      <w:r w:rsidRPr="00F6538A">
        <w:rPr>
          <w:rFonts w:ascii="Jameel Noori Nastaleeq" w:hAnsi="Jameel Noori Nastaleeq" w:cs="Jameel Noori Nastaleeq"/>
        </w:rPr>
        <w:t>.</w:t>
      </w:r>
    </w:p>
    <w:p w14:paraId="79CD9D08" w14:textId="6DC60F0A" w:rsidR="00740132" w:rsidRPr="0038387A" w:rsidRDefault="00F6538A" w:rsidP="00DE7A77">
      <w:pPr>
        <w:ind w:left="360"/>
        <w:jc w:val="right"/>
        <w:rPr>
          <w:rFonts w:ascii="Jameel Noori Nastaleeq" w:hAnsi="Jameel Noori Nastaleeq" w:cs="Jameel Noori Nastaleeq"/>
        </w:rPr>
      </w:pPr>
      <w:r w:rsidRPr="00F6538A">
        <w:rPr>
          <w:rFonts w:ascii="Jameel Noori Nastaleeq" w:hAnsi="Jameel Noori Nastaleeq" w:cs="Jameel Noori Nastaleeq" w:hint="cs"/>
          <w:rtl/>
        </w:rPr>
        <w:t>تمام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کام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کرتا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ہے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کے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مطابق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تعین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کیا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جائے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گا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کے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لئے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نروئواد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فیصلے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اور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مطلق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صوابدید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کی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کمیٹی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اس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طرح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تقسیم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کیا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گیا</w:t>
      </w:r>
      <w:r w:rsidRPr="00F6538A">
        <w:rPr>
          <w:rFonts w:ascii="Jameel Noori Nastaleeq" w:hAnsi="Jameel Noori Nastaleeq" w:cs="Jameel Noori Nastaleeq"/>
          <w:rtl/>
        </w:rPr>
        <w:t xml:space="preserve">: </w:t>
      </w:r>
      <w:r w:rsidRPr="00F6538A">
        <w:rPr>
          <w:rFonts w:ascii="Jameel Noori Nastaleeq" w:hAnsi="Jameel Noori Nastaleeq" w:cs="Jameel Noori Nastaleeq" w:hint="cs"/>
          <w:rtl/>
        </w:rPr>
        <w:t>بین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الاقوامی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سیکشن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کمیٹی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کی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صدارت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مرینا</w:t>
      </w:r>
      <w:r w:rsidRPr="00F6538A">
        <w:rPr>
          <w:rFonts w:ascii="Jameel Noori Nastaleeq" w:hAnsi="Jameel Noori Nastaleeq" w:cs="Jameel Noori Nastaleeq"/>
        </w:rPr>
        <w:t xml:space="preserve"> </w:t>
      </w:r>
      <w:r w:rsidR="00DE7A77" w:rsidRPr="00DE7A77">
        <w:rPr>
          <w:rFonts w:ascii="Jameel Noori Nastaleeq" w:hAnsi="Jameel Noori Nastaleeq" w:cs="Jameel Noori Nastaleeq" w:hint="cs"/>
          <w:rtl/>
        </w:rPr>
        <w:t>مسٹر</w:t>
      </w:r>
      <w:r w:rsidR="00DE7A77" w:rsidRPr="00DE7A77">
        <w:rPr>
          <w:rFonts w:ascii="Jameel Noori Nastaleeq" w:hAnsi="Jameel Noori Nastaleeq" w:cs="Jameel Noori Nastaleeq"/>
          <w:rtl/>
        </w:rPr>
        <w:t xml:space="preserve"> </w:t>
      </w:r>
      <w:r w:rsidR="00DE7A77" w:rsidRPr="00DE7A77">
        <w:rPr>
          <w:rFonts w:ascii="Jameel Noori Nastaleeq" w:hAnsi="Jameel Noori Nastaleeq" w:cs="Jameel Noori Nastaleeq" w:hint="cs"/>
          <w:rtl/>
        </w:rPr>
        <w:t>مٹی؛</w:t>
      </w:r>
      <w:r w:rsidRPr="00F6538A">
        <w:rPr>
          <w:rFonts w:ascii="Jameel Noori Nastaleeq" w:hAnsi="Jameel Noori Nastaleeq" w:cs="Jameel Noori Nastaleeq"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سائنسی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بورڈ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کی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صدارت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انتونیو</w:t>
      </w:r>
      <w:r w:rsidRPr="00F6538A">
        <w:rPr>
          <w:rFonts w:ascii="Jameel Noori Nastaleeq" w:hAnsi="Jameel Noori Nastaleeq" w:cs="Jameel Noori Nastaleeq"/>
        </w:rPr>
        <w:t xml:space="preserve"> </w:t>
      </w:r>
      <w:r>
        <w:rPr>
          <w:rFonts w:ascii="Jameel Noori Nastaleeq" w:hAnsi="Jameel Noori Nastaleeq" w:cs="Jameel Noori Nastaleeq" w:hint="cs"/>
          <w:rtl/>
        </w:rPr>
        <w:t>5-</w:t>
      </w:r>
      <w:r w:rsidRPr="00F6538A">
        <w:rPr>
          <w:rFonts w:ascii="Jameel Noori Nastaleeq" w:hAnsi="Jameel Noori Nastaleeq" w:cs="Jameel Noori Nastaleeq"/>
        </w:rPr>
        <w:t xml:space="preserve">Muraca </w:t>
      </w:r>
      <w:r w:rsidRPr="00F6538A">
        <w:rPr>
          <w:rFonts w:ascii="Jameel Noori Nastaleeq" w:hAnsi="Jameel Noori Nastaleeq" w:cs="Jameel Noori Nastaleeq" w:hint="cs"/>
          <w:rtl/>
        </w:rPr>
        <w:t>؛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اور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نیشنل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کمیٹی</w:t>
      </w:r>
      <w:r w:rsidRPr="00F6538A">
        <w:rPr>
          <w:rFonts w:ascii="Jameel Noori Nastaleeq" w:hAnsi="Jameel Noori Nastaleeq" w:cs="Jameel Noori Nastaleeq"/>
          <w:rtl/>
        </w:rPr>
        <w:t xml:space="preserve">. </w:t>
      </w:r>
      <w:r w:rsidRPr="00F6538A">
        <w:rPr>
          <w:rFonts w:ascii="Jameel Noori Nastaleeq" w:hAnsi="Jameel Noori Nastaleeq" w:cs="Jameel Noori Nastaleeq" w:hint="cs"/>
          <w:rtl/>
        </w:rPr>
        <w:t>اس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کمیٹی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کے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دوسرے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ارکان</w:t>
      </w:r>
      <w:r w:rsidRPr="00F6538A">
        <w:rPr>
          <w:rFonts w:ascii="Jameel Noori Nastaleeq" w:hAnsi="Jameel Noori Nastaleeq" w:cs="Jameel Noori Nastaleeq"/>
          <w:rtl/>
        </w:rPr>
        <w:t xml:space="preserve">, </w:t>
      </w:r>
      <w:r w:rsidRPr="00F6538A">
        <w:rPr>
          <w:rFonts w:ascii="Jameel Noori Nastaleeq" w:hAnsi="Jameel Noori Nastaleeq" w:cs="Jameel Noori Nastaleeq" w:hint="cs"/>
          <w:rtl/>
        </w:rPr>
        <w:t>جن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میں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سے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ایک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مقرر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کمیٹی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کے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سیکرٹری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،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ہو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جائے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گا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کی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طرف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سے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نامزد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آرگنائزنگ</w:t>
      </w:r>
      <w:r w:rsidRPr="00F6538A">
        <w:rPr>
          <w:rFonts w:ascii="Jameel Noori Nastaleeq" w:hAnsi="Jameel Noori Nastaleeq" w:cs="Jameel Noori Nastaleeq"/>
          <w:rtl/>
        </w:rPr>
        <w:t xml:space="preserve"> &amp; </w:t>
      </w:r>
      <w:r w:rsidRPr="00F6538A">
        <w:rPr>
          <w:rFonts w:ascii="Jameel Noori Nastaleeq" w:hAnsi="Jameel Noori Nastaleeq" w:cs="Jameel Noori Nastaleeq" w:hint="cs"/>
          <w:rtl/>
        </w:rPr>
        <w:t>ایگزیکٹو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بورڈ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کے</w:t>
      </w:r>
      <w:r w:rsidRPr="00F6538A">
        <w:rPr>
          <w:rFonts w:ascii="Jameel Noori Nastaleeq" w:hAnsi="Jameel Noori Nastaleeq" w:cs="Jameel Noori Nastaleeq"/>
        </w:rPr>
        <w:t xml:space="preserve"> </w:t>
      </w:r>
      <w:r w:rsidR="00DE7A77" w:rsidRPr="00DE7A77">
        <w:rPr>
          <w:rFonts w:ascii="Jameel Noori Nastaleeq" w:hAnsi="Jameel Noori Nastaleeq" w:cs="Jameel Noori Nastaleeq"/>
        </w:rPr>
        <w:t>"</w:t>
      </w:r>
      <w:r w:rsidR="00DE7A77" w:rsidRPr="00DE7A77">
        <w:rPr>
          <w:rFonts w:ascii="Jameel Noori Nastaleeq" w:hAnsi="Jameel Noori Nastaleeq" w:cs="Jameel Noori Nastaleeq" w:hint="cs"/>
          <w:rtl/>
        </w:rPr>
        <w:t>پروجیکٹ</w:t>
      </w:r>
      <w:r w:rsidR="00DE7A77" w:rsidRPr="00DE7A77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الفا</w:t>
      </w:r>
      <w:r w:rsidRPr="00F6538A">
        <w:rPr>
          <w:rFonts w:ascii="Jameel Noori Nastaleeq" w:hAnsi="Jameel Noori Nastaleeq" w:cs="Jameel Noori Nastaleeq"/>
          <w:rtl/>
        </w:rPr>
        <w:t xml:space="preserve">" </w:t>
      </w:r>
      <w:r w:rsidRPr="00F6538A">
        <w:rPr>
          <w:rFonts w:ascii="Jameel Noori Nastaleeq" w:hAnsi="Jameel Noori Nastaleeq" w:cs="Jameel Noori Nastaleeq" w:hint="cs"/>
          <w:rtl/>
        </w:rPr>
        <w:t>،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اور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پر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مشتمل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ہو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گا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،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ماہرین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،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پروفیسروں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اور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ثقافتی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فعال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لوگ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جن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کے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نام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سے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شائع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کیا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جائے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گا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پر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ویب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سائٹ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کے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مخصوص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حصے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میں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داخل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ہے</w:t>
      </w:r>
      <w:r w:rsidRPr="00F6538A">
        <w:rPr>
          <w:rFonts w:ascii="Jameel Noori Nastaleeq" w:hAnsi="Jameel Noori Nastaleeq" w:cs="Jameel Noori Nastaleeq"/>
          <w:rtl/>
        </w:rPr>
        <w:t xml:space="preserve">. </w:t>
      </w:r>
      <w:r w:rsidRPr="00F6538A">
        <w:rPr>
          <w:rFonts w:ascii="Jameel Noori Nastaleeq" w:hAnsi="Jameel Noori Nastaleeq" w:cs="Jameel Noori Nastaleeq" w:hint="cs"/>
          <w:rtl/>
        </w:rPr>
        <w:t>کے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لئے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بین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الاقوامی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سیکشن</w:t>
      </w:r>
      <w:r w:rsidRPr="00F6538A">
        <w:rPr>
          <w:rFonts w:ascii="Jameel Noori Nastaleeq" w:hAnsi="Jameel Noori Nastaleeq" w:cs="Jameel Noori Nastaleeq"/>
        </w:rPr>
        <w:t>,</w:t>
      </w:r>
      <w:r w:rsidRPr="00F6538A">
        <w:rPr>
          <w:rFonts w:hint="cs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مخصوص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کمیٹی</w:t>
      </w:r>
      <w:r w:rsidRPr="00F6538A">
        <w:rPr>
          <w:rFonts w:ascii="Jameel Noori Nastaleeq" w:hAnsi="Jameel Noori Nastaleeq" w:cs="Jameel Noori Nastaleeq"/>
          <w:rtl/>
        </w:rPr>
        <w:t xml:space="preserve"> 60 </w:t>
      </w:r>
      <w:r w:rsidRPr="00F6538A">
        <w:rPr>
          <w:rFonts w:ascii="Jameel Noori Nastaleeq" w:hAnsi="Jameel Noori Nastaleeq" w:cs="Jameel Noori Nastaleeq" w:hint="cs"/>
          <w:rtl/>
        </w:rPr>
        <w:t>فیصد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ووٹ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یعنی</w:t>
      </w:r>
      <w:r w:rsidRPr="00F6538A">
        <w:rPr>
          <w:rFonts w:ascii="Jameel Noori Nastaleeq" w:hAnsi="Jameel Noori Nastaleeq" w:cs="Jameel Noori Nastaleeq"/>
          <w:rtl/>
        </w:rPr>
        <w:t xml:space="preserve"> 40 </w:t>
      </w:r>
      <w:r w:rsidRPr="00F6538A">
        <w:rPr>
          <w:rFonts w:ascii="Jameel Noori Nastaleeq" w:hAnsi="Jameel Noori Nastaleeq" w:cs="Jameel Noori Nastaleeq" w:hint="cs"/>
          <w:rtl/>
        </w:rPr>
        <w:t>فیصد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کے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لئے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سائنسی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بورڈ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کے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نتائج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پر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اثر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انداز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ہوگی</w:t>
      </w:r>
      <w:r w:rsidRPr="00F6538A">
        <w:rPr>
          <w:rFonts w:ascii="Jameel Noori Nastaleeq" w:hAnsi="Jameel Noori Nastaleeq" w:cs="Jameel Noori Nastaleeq"/>
          <w:rtl/>
        </w:rPr>
        <w:t xml:space="preserve">۔ </w:t>
      </w:r>
      <w:r w:rsidRPr="00F6538A">
        <w:rPr>
          <w:rFonts w:ascii="Jameel Noori Nastaleeq" w:hAnsi="Jameel Noori Nastaleeq" w:cs="Jameel Noori Nastaleeq" w:hint="cs"/>
          <w:rtl/>
        </w:rPr>
        <w:t>قومی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اور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بین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الاقوامی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طبقات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کے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فاتحین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گرینڈ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پرائز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کے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ایوارڈ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کے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لئے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مقابلہ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کریں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گے؛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اس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حتمی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ووٹنگ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میں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نتیجہ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قومی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کمیٹی</w:t>
      </w:r>
      <w:r w:rsidRPr="00F6538A">
        <w:rPr>
          <w:rFonts w:ascii="Jameel Noori Nastaleeq" w:hAnsi="Jameel Noori Nastaleeq" w:cs="Jameel Noori Nastaleeq"/>
          <w:rtl/>
        </w:rPr>
        <w:t xml:space="preserve"> 20 </w:t>
      </w:r>
      <w:r w:rsidRPr="00F6538A">
        <w:rPr>
          <w:rFonts w:ascii="Jameel Noori Nastaleeq" w:hAnsi="Jameel Noori Nastaleeq" w:cs="Jameel Noori Nastaleeq" w:hint="cs"/>
          <w:rtl/>
        </w:rPr>
        <w:t>فیصد،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بین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الاقوامی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کمیٹی</w:t>
      </w:r>
      <w:r w:rsidRPr="00F6538A">
        <w:rPr>
          <w:rFonts w:ascii="Jameel Noori Nastaleeq" w:hAnsi="Jameel Noori Nastaleeq" w:cs="Jameel Noori Nastaleeq"/>
          <w:rtl/>
        </w:rPr>
        <w:t xml:space="preserve"> 20 </w:t>
      </w:r>
      <w:r w:rsidRPr="00F6538A">
        <w:rPr>
          <w:rFonts w:ascii="Jameel Noori Nastaleeq" w:hAnsi="Jameel Noori Nastaleeq" w:cs="Jameel Noori Nastaleeq" w:hint="cs"/>
          <w:rtl/>
        </w:rPr>
        <w:t>فیصد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اور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سائنسی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بورڈ</w:t>
      </w:r>
      <w:r w:rsidRPr="00F6538A">
        <w:rPr>
          <w:rFonts w:ascii="Jameel Noori Nastaleeq" w:hAnsi="Jameel Noori Nastaleeq" w:cs="Jameel Noori Nastaleeq"/>
          <w:rtl/>
        </w:rPr>
        <w:t xml:space="preserve"> 60 </w:t>
      </w:r>
      <w:r w:rsidRPr="00F6538A">
        <w:rPr>
          <w:rFonts w:ascii="Jameel Noori Nastaleeq" w:hAnsi="Jameel Noori Nastaleeq" w:cs="Jameel Noori Nastaleeq" w:hint="cs"/>
          <w:rtl/>
        </w:rPr>
        <w:t>فیصد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متاثر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کرے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گا</w:t>
      </w:r>
      <w:r w:rsidRPr="00F6538A">
        <w:rPr>
          <w:rFonts w:ascii="Jameel Noori Nastaleeq" w:hAnsi="Jameel Noori Nastaleeq" w:cs="Jameel Noori Nastaleeq"/>
          <w:rtl/>
        </w:rPr>
        <w:t xml:space="preserve">۔ </w:t>
      </w:r>
      <w:r w:rsidRPr="00F6538A">
        <w:rPr>
          <w:rFonts w:ascii="Jameel Noori Nastaleeq" w:hAnsi="Jameel Noori Nastaleeq" w:cs="Jameel Noori Nastaleeq" w:hint="cs"/>
          <w:rtl/>
        </w:rPr>
        <w:t>سائنسی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بورڈ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قومی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اور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بین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الاقوامی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کمیٹیوں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کے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صدور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اور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معاصر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ادبی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منظر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نامے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کی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معروف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شخصیات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پر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مشتمل</w:t>
      </w:r>
      <w:r w:rsidRPr="00F6538A">
        <w:rPr>
          <w:rFonts w:ascii="Jameel Noori Nastaleeq" w:hAnsi="Jameel Noori Nastaleeq" w:cs="Jameel Noori Nastaleeq"/>
          <w:rtl/>
        </w:rPr>
        <w:t xml:space="preserve"> </w:t>
      </w:r>
      <w:r w:rsidRPr="00F6538A">
        <w:rPr>
          <w:rFonts w:ascii="Jameel Noori Nastaleeq" w:hAnsi="Jameel Noori Nastaleeq" w:cs="Jameel Noori Nastaleeq" w:hint="cs"/>
          <w:rtl/>
        </w:rPr>
        <w:t>ہوگا</w:t>
      </w:r>
    </w:p>
    <w:sectPr w:rsidR="00740132" w:rsidRPr="0038387A" w:rsidSect="005E69EC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A3981"/>
    <w:multiLevelType w:val="hybridMultilevel"/>
    <w:tmpl w:val="9B4088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630D4"/>
    <w:multiLevelType w:val="hybridMultilevel"/>
    <w:tmpl w:val="F65CAA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9630D"/>
    <w:multiLevelType w:val="hybridMultilevel"/>
    <w:tmpl w:val="97040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538A1AE">
      <w:numFmt w:val="bullet"/>
      <w:lvlText w:val="—"/>
      <w:lvlJc w:val="left"/>
      <w:pPr>
        <w:ind w:left="1440" w:hanging="360"/>
      </w:pPr>
      <w:rPr>
        <w:rFonts w:ascii="Jameel Noori Nastaleeq" w:eastAsiaTheme="minorHAnsi" w:hAnsi="Jameel Noori Nastaleeq" w:cs="Jameel Noori Nastaleeq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D7"/>
    <w:rsid w:val="00055D62"/>
    <w:rsid w:val="00164C61"/>
    <w:rsid w:val="002D7A12"/>
    <w:rsid w:val="0038387A"/>
    <w:rsid w:val="003B4120"/>
    <w:rsid w:val="003F3DAA"/>
    <w:rsid w:val="004718F4"/>
    <w:rsid w:val="004A6F92"/>
    <w:rsid w:val="005E69EC"/>
    <w:rsid w:val="00740132"/>
    <w:rsid w:val="007A6710"/>
    <w:rsid w:val="007B0242"/>
    <w:rsid w:val="00824AD6"/>
    <w:rsid w:val="008472D9"/>
    <w:rsid w:val="008618C6"/>
    <w:rsid w:val="009624DF"/>
    <w:rsid w:val="00983929"/>
    <w:rsid w:val="00A53D68"/>
    <w:rsid w:val="00AD63F4"/>
    <w:rsid w:val="00BA336D"/>
    <w:rsid w:val="00D0590D"/>
    <w:rsid w:val="00DA6DD7"/>
    <w:rsid w:val="00DE7A77"/>
    <w:rsid w:val="00E258B2"/>
    <w:rsid w:val="00F62903"/>
    <w:rsid w:val="00F641A3"/>
    <w:rsid w:val="00F6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4E205"/>
  <w15:chartTrackingRefBased/>
  <w15:docId w15:val="{7231C385-1539-4A71-84AC-F69E817F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F92"/>
  </w:style>
  <w:style w:type="paragraph" w:styleId="Heading1">
    <w:name w:val="heading 1"/>
    <w:basedOn w:val="Normal"/>
    <w:next w:val="Normal"/>
    <w:link w:val="Heading1Char"/>
    <w:uiPriority w:val="9"/>
    <w:qFormat/>
    <w:rsid w:val="004A6F92"/>
    <w:pPr>
      <w:pBdr>
        <w:top w:val="single" w:sz="24" w:space="0" w:color="FFCA08" w:themeColor="accent1"/>
        <w:left w:val="single" w:sz="24" w:space="0" w:color="FFCA08" w:themeColor="accent1"/>
        <w:bottom w:val="single" w:sz="24" w:space="0" w:color="FFCA08" w:themeColor="accent1"/>
        <w:right w:val="single" w:sz="24" w:space="0" w:color="FFCA08" w:themeColor="accent1"/>
      </w:pBdr>
      <w:shd w:val="clear" w:color="auto" w:fill="FFCA0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6F92"/>
    <w:pPr>
      <w:pBdr>
        <w:top w:val="single" w:sz="24" w:space="0" w:color="FFF4CD" w:themeColor="accent1" w:themeTint="33"/>
        <w:left w:val="single" w:sz="24" w:space="0" w:color="FFF4CD" w:themeColor="accent1" w:themeTint="33"/>
        <w:bottom w:val="single" w:sz="24" w:space="0" w:color="FFF4CD" w:themeColor="accent1" w:themeTint="33"/>
        <w:right w:val="single" w:sz="24" w:space="0" w:color="FFF4CD" w:themeColor="accent1" w:themeTint="33"/>
      </w:pBdr>
      <w:shd w:val="clear" w:color="auto" w:fill="FFF4CD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6F92"/>
    <w:pPr>
      <w:pBdr>
        <w:top w:val="single" w:sz="6" w:space="2" w:color="FFCA08" w:themeColor="accent1"/>
      </w:pBdr>
      <w:spacing w:before="300" w:after="0"/>
      <w:outlineLvl w:val="2"/>
    </w:pPr>
    <w:rPr>
      <w:caps/>
      <w:color w:val="82660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6F92"/>
    <w:pPr>
      <w:pBdr>
        <w:top w:val="dotted" w:sz="6" w:space="2" w:color="FFCA08" w:themeColor="accent1"/>
      </w:pBdr>
      <w:spacing w:before="200" w:after="0"/>
      <w:outlineLvl w:val="3"/>
    </w:pPr>
    <w:rPr>
      <w:caps/>
      <w:color w:val="C49A0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6F92"/>
    <w:pPr>
      <w:pBdr>
        <w:bottom w:val="single" w:sz="6" w:space="1" w:color="FFCA08" w:themeColor="accent1"/>
      </w:pBdr>
      <w:spacing w:before="200" w:after="0"/>
      <w:outlineLvl w:val="4"/>
    </w:pPr>
    <w:rPr>
      <w:caps/>
      <w:color w:val="C49A0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6F92"/>
    <w:pPr>
      <w:pBdr>
        <w:bottom w:val="dotted" w:sz="6" w:space="1" w:color="FFCA08" w:themeColor="accent1"/>
      </w:pBdr>
      <w:spacing w:before="200" w:after="0"/>
      <w:outlineLvl w:val="5"/>
    </w:pPr>
    <w:rPr>
      <w:caps/>
      <w:color w:val="C49A0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6F92"/>
    <w:pPr>
      <w:spacing w:before="200" w:after="0"/>
      <w:outlineLvl w:val="6"/>
    </w:pPr>
    <w:rPr>
      <w:caps/>
      <w:color w:val="C49A0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6F9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6F9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F92"/>
    <w:rPr>
      <w:caps/>
      <w:color w:val="FFFFFF" w:themeColor="background1"/>
      <w:spacing w:val="15"/>
      <w:sz w:val="22"/>
      <w:szCs w:val="22"/>
      <w:shd w:val="clear" w:color="auto" w:fill="FFCA08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6F92"/>
    <w:rPr>
      <w:caps/>
      <w:spacing w:val="15"/>
      <w:shd w:val="clear" w:color="auto" w:fill="FFF4CD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6F92"/>
    <w:rPr>
      <w:caps/>
      <w:color w:val="82660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6F92"/>
    <w:rPr>
      <w:caps/>
      <w:color w:val="C49A0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6F92"/>
    <w:rPr>
      <w:caps/>
      <w:color w:val="C49A0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6F92"/>
    <w:rPr>
      <w:caps/>
      <w:color w:val="C49A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6F92"/>
    <w:rPr>
      <w:caps/>
      <w:color w:val="C49A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6F9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6F9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6F92"/>
    <w:rPr>
      <w:b/>
      <w:bCs/>
      <w:color w:val="C49A0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6F92"/>
    <w:pPr>
      <w:spacing w:before="0" w:after="0"/>
    </w:pPr>
    <w:rPr>
      <w:rFonts w:asciiTheme="majorHAnsi" w:eastAsiaTheme="majorEastAsia" w:hAnsiTheme="majorHAnsi" w:cstheme="majorBidi"/>
      <w:caps/>
      <w:color w:val="FFCA08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6F92"/>
    <w:rPr>
      <w:rFonts w:asciiTheme="majorHAnsi" w:eastAsiaTheme="majorEastAsia" w:hAnsiTheme="majorHAnsi" w:cstheme="majorBidi"/>
      <w:caps/>
      <w:color w:val="FFCA08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6F9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A6F9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A6F92"/>
    <w:rPr>
      <w:b/>
      <w:bCs/>
    </w:rPr>
  </w:style>
  <w:style w:type="character" w:styleId="Emphasis">
    <w:name w:val="Emphasis"/>
    <w:uiPriority w:val="20"/>
    <w:qFormat/>
    <w:rsid w:val="004A6F92"/>
    <w:rPr>
      <w:caps/>
      <w:color w:val="826600" w:themeColor="accent1" w:themeShade="7F"/>
      <w:spacing w:val="5"/>
    </w:rPr>
  </w:style>
  <w:style w:type="paragraph" w:styleId="NoSpacing">
    <w:name w:val="No Spacing"/>
    <w:uiPriority w:val="1"/>
    <w:qFormat/>
    <w:rsid w:val="004A6F9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A6F9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A6F9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6F92"/>
    <w:pPr>
      <w:spacing w:before="240" w:after="240" w:line="240" w:lineRule="auto"/>
      <w:ind w:left="1080" w:right="1080"/>
      <w:jc w:val="center"/>
    </w:pPr>
    <w:rPr>
      <w:color w:val="FFCA08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6F92"/>
    <w:rPr>
      <w:color w:val="FFCA08" w:themeColor="accent1"/>
      <w:sz w:val="24"/>
      <w:szCs w:val="24"/>
    </w:rPr>
  </w:style>
  <w:style w:type="character" w:styleId="SubtleEmphasis">
    <w:name w:val="Subtle Emphasis"/>
    <w:uiPriority w:val="19"/>
    <w:qFormat/>
    <w:rsid w:val="004A6F92"/>
    <w:rPr>
      <w:i/>
      <w:iCs/>
      <w:color w:val="826600" w:themeColor="accent1" w:themeShade="7F"/>
    </w:rPr>
  </w:style>
  <w:style w:type="character" w:styleId="IntenseEmphasis">
    <w:name w:val="Intense Emphasis"/>
    <w:uiPriority w:val="21"/>
    <w:qFormat/>
    <w:rsid w:val="004A6F92"/>
    <w:rPr>
      <w:b/>
      <w:bCs/>
      <w:caps/>
      <w:color w:val="826600" w:themeColor="accent1" w:themeShade="7F"/>
      <w:spacing w:val="10"/>
    </w:rPr>
  </w:style>
  <w:style w:type="character" w:styleId="SubtleReference">
    <w:name w:val="Subtle Reference"/>
    <w:uiPriority w:val="31"/>
    <w:qFormat/>
    <w:rsid w:val="004A6F92"/>
    <w:rPr>
      <w:b/>
      <w:bCs/>
      <w:color w:val="FFCA08" w:themeColor="accent1"/>
    </w:rPr>
  </w:style>
  <w:style w:type="character" w:styleId="IntenseReference">
    <w:name w:val="Intense Reference"/>
    <w:uiPriority w:val="32"/>
    <w:qFormat/>
    <w:rsid w:val="004A6F92"/>
    <w:rPr>
      <w:b/>
      <w:bCs/>
      <w:i/>
      <w:iCs/>
      <w:caps/>
      <w:color w:val="FFCA08" w:themeColor="accent1"/>
    </w:rPr>
  </w:style>
  <w:style w:type="character" w:styleId="BookTitle">
    <w:name w:val="Book Title"/>
    <w:uiPriority w:val="33"/>
    <w:qFormat/>
    <w:rsid w:val="004A6F9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6F92"/>
    <w:pPr>
      <w:outlineLvl w:val="9"/>
    </w:pPr>
  </w:style>
  <w:style w:type="paragraph" w:styleId="ListParagraph">
    <w:name w:val="List Paragraph"/>
    <w:basedOn w:val="Normal"/>
    <w:uiPriority w:val="34"/>
    <w:qFormat/>
    <w:rsid w:val="00740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Ritaglio">
  <a:themeElements>
    <a:clrScheme name="Giallo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Ritaglio">
      <a:maj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Ritaglio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34925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op" id="{EC9488ED-E761-4D60-9AC4-764D1FE2C171}" vid="{CE19780C-D67D-4C13-9DE9-A52BC3BA51B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m.greco56@campus.unimib.it</dc:creator>
  <cp:keywords/>
  <dc:description/>
  <cp:lastModifiedBy>Microsoft account</cp:lastModifiedBy>
  <cp:revision>2</cp:revision>
  <dcterms:created xsi:type="dcterms:W3CDTF">2021-05-18T06:50:00Z</dcterms:created>
  <dcterms:modified xsi:type="dcterms:W3CDTF">2021-05-18T06:50:00Z</dcterms:modified>
</cp:coreProperties>
</file>